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0E7CE" w14:textId="77777777" w:rsidR="00120F25" w:rsidRPr="00391749" w:rsidRDefault="00120F25" w:rsidP="00120F25">
      <w:pPr>
        <w:shd w:val="clear" w:color="auto" w:fill="FFFFFF"/>
        <w:spacing w:after="0" w:line="240" w:lineRule="auto"/>
        <w:ind w:left="0" w:right="0"/>
        <w:jc w:val="center"/>
        <w:outlineLvl w:val="1"/>
        <w:rPr>
          <w:rFonts w:eastAsia="Times New Roman" w:cstheme="minorHAnsi"/>
          <w:b/>
          <w:color w:val="000000"/>
          <w:sz w:val="22"/>
          <w:szCs w:val="22"/>
          <w:lang w:val="pl-PL" w:eastAsia="pl-PL" w:bidi="ar-SA"/>
        </w:rPr>
      </w:pPr>
      <w:r w:rsidRPr="00120F25">
        <w:rPr>
          <w:rFonts w:eastAsia="Times New Roman" w:cstheme="minorHAnsi"/>
          <w:b/>
          <w:color w:val="000000"/>
          <w:sz w:val="22"/>
          <w:szCs w:val="22"/>
          <w:lang w:val="pl-PL" w:eastAsia="pl-PL" w:bidi="ar-SA"/>
        </w:rPr>
        <w:t>Deklaracja dostępności</w:t>
      </w:r>
    </w:p>
    <w:p w14:paraId="672A6659" w14:textId="77777777" w:rsidR="00120F25" w:rsidRPr="00120F25" w:rsidRDefault="00120F25" w:rsidP="00120F25">
      <w:pPr>
        <w:shd w:val="clear" w:color="auto" w:fill="FFFFFF"/>
        <w:spacing w:after="0" w:line="240" w:lineRule="auto"/>
        <w:ind w:left="0" w:right="0"/>
        <w:jc w:val="center"/>
        <w:outlineLvl w:val="1"/>
        <w:rPr>
          <w:rFonts w:eastAsia="Times New Roman" w:cstheme="minorHAnsi"/>
          <w:color w:val="000000"/>
          <w:sz w:val="22"/>
          <w:szCs w:val="22"/>
          <w:lang w:val="pl-PL" w:eastAsia="pl-PL" w:bidi="ar-SA"/>
        </w:rPr>
      </w:pPr>
    </w:p>
    <w:p w14:paraId="29875202" w14:textId="77777777" w:rsidR="00120F25" w:rsidRPr="00120F25" w:rsidRDefault="00120F25" w:rsidP="00391749">
      <w:pPr>
        <w:shd w:val="clear" w:color="auto" w:fill="FFFFFF"/>
        <w:ind w:left="0"/>
        <w:rPr>
          <w:rFonts w:eastAsia="Times New Roman" w:cstheme="minorHAnsi"/>
          <w:color w:val="660099"/>
          <w:sz w:val="22"/>
          <w:szCs w:val="22"/>
          <w:u w:val="single"/>
          <w:lang w:val="pl-PL" w:eastAsia="pl-PL" w:bidi="ar-SA"/>
        </w:rPr>
      </w:pPr>
      <w:r w:rsidRPr="00391749">
        <w:rPr>
          <w:rFonts w:eastAsia="Times New Roman" w:cstheme="minorHAnsi"/>
          <w:b/>
          <w:bCs/>
          <w:color w:val="000000"/>
          <w:sz w:val="22"/>
          <w:szCs w:val="22"/>
          <w:lang w:val="pl-PL" w:eastAsia="pl-PL" w:bidi="ar-SA"/>
        </w:rPr>
        <w:t>Przedszkole Nr 9 w Gdyni</w:t>
      </w:r>
      <w:r w:rsidRPr="00120F25">
        <w:rPr>
          <w:rFonts w:eastAsia="Times New Roman" w:cstheme="minorHAnsi"/>
          <w:color w:val="000000"/>
          <w:sz w:val="22"/>
          <w:szCs w:val="22"/>
          <w:lang w:val="pl-PL" w:eastAsia="pl-PL" w:bidi="ar-SA"/>
        </w:rPr>
        <w:t> zobowiązuje się zapewnić dostępność swojej strony internetowej zgodnie z przepisami ustawy z dnia 4 kwietnia 2019 r. o dostępności cyfrowej stron internetowych i aplikacji mobilnych podmiotów publicznych. Oświadczenie w sprawie dostępności ma zastosowanie do strony</w:t>
      </w:r>
      <w:r w:rsidRPr="00391749">
        <w:rPr>
          <w:rFonts w:eastAsia="Times New Roman" w:cstheme="minorHAnsi"/>
          <w:color w:val="000000"/>
          <w:sz w:val="22"/>
          <w:szCs w:val="22"/>
          <w:lang w:val="pl-PL" w:eastAsia="pl-PL" w:bidi="ar-SA"/>
        </w:rPr>
        <w:t xml:space="preserve"> internetowej: </w:t>
      </w:r>
      <w:r w:rsidRPr="00391749">
        <w:rPr>
          <w:rFonts w:eastAsia="Times New Roman" w:cstheme="minorHAnsi"/>
          <w:color w:val="222222"/>
          <w:sz w:val="22"/>
          <w:szCs w:val="22"/>
          <w:lang w:val="pl-PL" w:eastAsia="pl-PL" w:bidi="ar-SA"/>
        </w:rPr>
        <w:t xml:space="preserve"> </w:t>
      </w:r>
      <w:r w:rsidRPr="00120F25">
        <w:rPr>
          <w:rFonts w:eastAsia="Times New Roman" w:cstheme="minorHAnsi"/>
          <w:color w:val="222222"/>
          <w:sz w:val="22"/>
          <w:szCs w:val="22"/>
          <w:lang w:val="pl-PL" w:eastAsia="pl-PL" w:bidi="ar-SA"/>
        </w:rPr>
        <w:fldChar w:fldCharType="begin"/>
      </w:r>
      <w:r w:rsidRPr="00391749">
        <w:rPr>
          <w:rFonts w:eastAsia="Times New Roman" w:cstheme="minorHAnsi"/>
          <w:color w:val="222222"/>
          <w:sz w:val="22"/>
          <w:szCs w:val="22"/>
          <w:lang w:val="pl-PL" w:eastAsia="pl-PL" w:bidi="ar-SA"/>
        </w:rPr>
        <w:instrText xml:space="preserve"> HYPERLINK "http://www.przedszkole9gdynia.pl/" </w:instrText>
      </w:r>
      <w:r w:rsidRPr="00120F25">
        <w:rPr>
          <w:rFonts w:eastAsia="Times New Roman" w:cstheme="minorHAnsi"/>
          <w:color w:val="222222"/>
          <w:sz w:val="22"/>
          <w:szCs w:val="22"/>
          <w:lang w:val="pl-PL" w:eastAsia="pl-PL" w:bidi="ar-SA"/>
        </w:rPr>
        <w:fldChar w:fldCharType="separate"/>
      </w:r>
      <w:r w:rsidRPr="00391749">
        <w:rPr>
          <w:rFonts w:eastAsia="Times New Roman" w:cstheme="minorHAnsi"/>
          <w:color w:val="202124"/>
          <w:sz w:val="22"/>
          <w:szCs w:val="22"/>
          <w:u w:val="single"/>
          <w:lang w:val="pl-PL" w:eastAsia="pl-PL" w:bidi="ar-SA"/>
        </w:rPr>
        <w:t>www.przedszkole9gdynia.pl</w:t>
      </w:r>
    </w:p>
    <w:p w14:paraId="0A37501D" w14:textId="77777777" w:rsidR="00120F25" w:rsidRPr="00120F25" w:rsidRDefault="00120F25" w:rsidP="00391749">
      <w:pPr>
        <w:shd w:val="clear" w:color="auto" w:fill="FFFFFF"/>
        <w:spacing w:after="0" w:line="240" w:lineRule="auto"/>
        <w:ind w:left="-737" w:right="0"/>
        <w:rPr>
          <w:rFonts w:eastAsia="Times New Roman" w:cstheme="minorHAnsi"/>
          <w:color w:val="222222"/>
          <w:sz w:val="22"/>
          <w:szCs w:val="22"/>
          <w:lang w:val="pl-PL" w:eastAsia="pl-PL" w:bidi="ar-SA"/>
        </w:rPr>
      </w:pPr>
      <w:r w:rsidRPr="00120F25">
        <w:rPr>
          <w:rFonts w:eastAsia="Times New Roman" w:cstheme="minorHAnsi"/>
          <w:color w:val="222222"/>
          <w:sz w:val="22"/>
          <w:szCs w:val="22"/>
          <w:lang w:val="pl-PL" w:eastAsia="pl-PL" w:bidi="ar-SA"/>
        </w:rPr>
        <w:fldChar w:fldCharType="end"/>
      </w:r>
    </w:p>
    <w:p w14:paraId="5DAB6C7B" w14:textId="77777777" w:rsidR="00120F25" w:rsidRPr="00120F25" w:rsidRDefault="00120F25" w:rsidP="00120F25">
      <w:pPr>
        <w:shd w:val="clear" w:color="auto" w:fill="FFFFFF"/>
        <w:spacing w:after="0" w:line="240" w:lineRule="auto"/>
        <w:ind w:left="45" w:right="45"/>
        <w:textAlignment w:val="center"/>
        <w:rPr>
          <w:rFonts w:eastAsia="Times New Roman" w:cstheme="minorHAnsi"/>
          <w:color w:val="222222"/>
          <w:sz w:val="22"/>
          <w:szCs w:val="22"/>
          <w:lang w:val="pl-PL" w:eastAsia="pl-PL" w:bidi="ar-SA"/>
        </w:rPr>
      </w:pPr>
    </w:p>
    <w:p w14:paraId="02EB378F" w14:textId="77777777" w:rsidR="00120F25" w:rsidRPr="00120F25" w:rsidRDefault="00120F25" w:rsidP="00120F25">
      <w:pPr>
        <w:shd w:val="clear" w:color="auto" w:fill="FFFFFF"/>
        <w:spacing w:after="0" w:line="240" w:lineRule="auto"/>
        <w:ind w:left="0" w:right="0"/>
        <w:rPr>
          <w:rFonts w:eastAsia="Times New Roman" w:cstheme="minorHAnsi"/>
          <w:color w:val="000000"/>
          <w:sz w:val="22"/>
          <w:szCs w:val="22"/>
          <w:lang w:val="pl-PL" w:eastAsia="pl-PL" w:bidi="ar-SA"/>
        </w:rPr>
      </w:pPr>
    </w:p>
    <w:p w14:paraId="1D96D172" w14:textId="77777777" w:rsidR="00120F25" w:rsidRPr="00391749" w:rsidRDefault="00120F25" w:rsidP="00120F25">
      <w:pPr>
        <w:shd w:val="clear" w:color="auto" w:fill="FFFFFF"/>
        <w:spacing w:after="0" w:line="240" w:lineRule="auto"/>
        <w:ind w:left="0" w:right="0"/>
        <w:rPr>
          <w:rFonts w:eastAsia="Times New Roman" w:cstheme="minorHAnsi"/>
          <w:b/>
          <w:bCs/>
          <w:color w:val="000000"/>
          <w:sz w:val="22"/>
          <w:szCs w:val="22"/>
          <w:lang w:val="pl-PL" w:eastAsia="pl-PL" w:bidi="ar-SA"/>
        </w:rPr>
      </w:pPr>
      <w:r w:rsidRPr="00120F25">
        <w:rPr>
          <w:rFonts w:eastAsia="Times New Roman" w:cstheme="minorHAnsi"/>
          <w:color w:val="000000"/>
          <w:sz w:val="22"/>
          <w:szCs w:val="22"/>
          <w:lang w:val="pl-PL" w:eastAsia="pl-PL" w:bidi="ar-SA"/>
        </w:rPr>
        <w:t>Data publikacji strony internetowej: </w:t>
      </w:r>
      <w:r w:rsidRPr="00391749">
        <w:rPr>
          <w:rFonts w:eastAsia="Times New Roman" w:cstheme="minorHAnsi"/>
          <w:b/>
          <w:bCs/>
          <w:color w:val="000000"/>
          <w:sz w:val="22"/>
          <w:szCs w:val="22"/>
          <w:lang w:val="pl-PL" w:eastAsia="pl-PL" w:bidi="ar-SA"/>
        </w:rPr>
        <w:t>22.09.2020r.</w:t>
      </w:r>
    </w:p>
    <w:p w14:paraId="5D98550C" w14:textId="642B7E50" w:rsidR="00120F25" w:rsidRPr="00391749" w:rsidRDefault="1BF724D1" w:rsidP="7CB5B527">
      <w:pPr>
        <w:shd w:val="clear" w:color="auto" w:fill="FFFFFF" w:themeFill="background1"/>
        <w:spacing w:after="0" w:line="240" w:lineRule="auto"/>
        <w:ind w:left="0" w:right="0"/>
        <w:rPr>
          <w:rFonts w:eastAsia="Times New Roman"/>
          <w:b/>
          <w:bCs/>
          <w:color w:val="000000"/>
          <w:sz w:val="22"/>
          <w:szCs w:val="22"/>
          <w:lang w:val="pl-PL" w:eastAsia="pl-PL" w:bidi="ar-SA"/>
        </w:rPr>
      </w:pPr>
      <w:r w:rsidRPr="1BF724D1">
        <w:rPr>
          <w:rFonts w:eastAsia="Times New Roman"/>
          <w:color w:val="000000" w:themeColor="text1"/>
          <w:sz w:val="22"/>
          <w:szCs w:val="22"/>
          <w:lang w:val="pl-PL" w:eastAsia="pl-PL" w:bidi="ar-SA"/>
        </w:rPr>
        <w:t>Data ostatniej istotnej aktualizacji: </w:t>
      </w:r>
      <w:r w:rsidR="00EF5E0F">
        <w:rPr>
          <w:rFonts w:eastAsia="Times New Roman"/>
          <w:b/>
          <w:bCs/>
          <w:color w:val="000000" w:themeColor="text1"/>
          <w:sz w:val="22"/>
          <w:szCs w:val="22"/>
          <w:lang w:val="pl-PL" w:eastAsia="pl-PL" w:bidi="ar-SA"/>
        </w:rPr>
        <w:t>21.03.2024r.</w:t>
      </w:r>
      <w:r w:rsidRPr="1BF724D1">
        <w:rPr>
          <w:rFonts w:eastAsia="Times New Roman"/>
          <w:b/>
          <w:bCs/>
          <w:color w:val="000000" w:themeColor="text1"/>
          <w:sz w:val="22"/>
          <w:szCs w:val="22"/>
          <w:lang w:val="pl-PL" w:eastAsia="pl-PL" w:bidi="ar-SA"/>
        </w:rPr>
        <w:t>r.</w:t>
      </w:r>
    </w:p>
    <w:p w14:paraId="6A05A809" w14:textId="77777777" w:rsidR="00120F25" w:rsidRPr="00120F25" w:rsidRDefault="00120F25" w:rsidP="00120F25">
      <w:pPr>
        <w:shd w:val="clear" w:color="auto" w:fill="FFFFFF"/>
        <w:spacing w:after="0" w:line="240" w:lineRule="auto"/>
        <w:ind w:left="0" w:right="0"/>
        <w:rPr>
          <w:rFonts w:eastAsia="Times New Roman" w:cstheme="minorHAnsi"/>
          <w:color w:val="000000"/>
          <w:sz w:val="22"/>
          <w:szCs w:val="22"/>
          <w:lang w:val="pl-PL" w:eastAsia="pl-PL" w:bidi="ar-SA"/>
        </w:rPr>
      </w:pPr>
    </w:p>
    <w:p w14:paraId="41CCBA16" w14:textId="77777777" w:rsidR="00120F25" w:rsidRPr="00120F25" w:rsidRDefault="00120F25" w:rsidP="00120F25">
      <w:pPr>
        <w:shd w:val="clear" w:color="auto" w:fill="FFFFFF"/>
        <w:spacing w:after="0" w:line="240" w:lineRule="auto"/>
        <w:ind w:left="0" w:right="0"/>
        <w:jc w:val="center"/>
        <w:outlineLvl w:val="1"/>
        <w:rPr>
          <w:rFonts w:eastAsia="Times New Roman" w:cstheme="minorHAnsi"/>
          <w:b/>
          <w:bCs/>
          <w:color w:val="000000"/>
          <w:sz w:val="22"/>
          <w:szCs w:val="22"/>
          <w:lang w:val="pl-PL" w:eastAsia="pl-PL" w:bidi="ar-SA"/>
        </w:rPr>
      </w:pPr>
      <w:r w:rsidRPr="00120F25">
        <w:rPr>
          <w:rFonts w:eastAsia="Times New Roman" w:cstheme="minorHAnsi"/>
          <w:b/>
          <w:bCs/>
          <w:color w:val="000000"/>
          <w:sz w:val="22"/>
          <w:szCs w:val="22"/>
          <w:lang w:val="pl-PL" w:eastAsia="pl-PL" w:bidi="ar-SA"/>
        </w:rPr>
        <w:t>Status pod względem zgodności z ustawą</w:t>
      </w:r>
    </w:p>
    <w:p w14:paraId="73B47FF5" w14:textId="77777777" w:rsidR="00120F25" w:rsidRPr="00120F25" w:rsidRDefault="00120F25" w:rsidP="00120F25">
      <w:pPr>
        <w:shd w:val="clear" w:color="auto" w:fill="FFFFFF"/>
        <w:spacing w:after="0" w:line="240" w:lineRule="auto"/>
        <w:ind w:left="0" w:right="0"/>
        <w:rPr>
          <w:rFonts w:eastAsia="Times New Roman" w:cstheme="minorHAnsi"/>
          <w:color w:val="000000"/>
          <w:sz w:val="22"/>
          <w:szCs w:val="22"/>
          <w:lang w:val="pl-PL" w:eastAsia="pl-PL" w:bidi="ar-SA"/>
        </w:rPr>
      </w:pPr>
      <w:r w:rsidRPr="00120F25">
        <w:rPr>
          <w:rFonts w:eastAsia="Times New Roman" w:cstheme="minorHAnsi"/>
          <w:color w:val="000000"/>
          <w:sz w:val="22"/>
          <w:szCs w:val="22"/>
          <w:lang w:val="pl-PL" w:eastAsia="pl-PL" w:bidi="ar-SA"/>
        </w:rPr>
        <w:t>Strona internetowa jest </w:t>
      </w:r>
      <w:r w:rsidRPr="00391749">
        <w:rPr>
          <w:rFonts w:eastAsia="Times New Roman" w:cstheme="minorHAnsi"/>
          <w:b/>
          <w:bCs/>
          <w:color w:val="000000"/>
          <w:sz w:val="22"/>
          <w:szCs w:val="22"/>
          <w:lang w:val="pl-PL" w:eastAsia="pl-PL" w:bidi="ar-SA"/>
        </w:rPr>
        <w:t>częściowo zgodna</w:t>
      </w:r>
      <w:r w:rsidRPr="00120F25">
        <w:rPr>
          <w:rFonts w:eastAsia="Times New Roman" w:cstheme="minorHAnsi"/>
          <w:color w:val="000000"/>
          <w:sz w:val="22"/>
          <w:szCs w:val="22"/>
          <w:lang w:val="pl-PL" w:eastAsia="pl-PL" w:bidi="ar-SA"/>
        </w:rPr>
        <w:t xml:space="preserve"> z ustawą z dnia 4 kwietnia 2019 r. o dostępności cyfrowej stron internetowych i aplikacji mobilnych podmiotów publicznych z powodu niezgodności lub </w:t>
      </w:r>
      <w:proofErr w:type="spellStart"/>
      <w:r w:rsidRPr="00120F25">
        <w:rPr>
          <w:rFonts w:eastAsia="Times New Roman" w:cstheme="minorHAnsi"/>
          <w:color w:val="000000"/>
          <w:sz w:val="22"/>
          <w:szCs w:val="22"/>
          <w:lang w:val="pl-PL" w:eastAsia="pl-PL" w:bidi="ar-SA"/>
        </w:rPr>
        <w:t>wyłączeń</w:t>
      </w:r>
      <w:proofErr w:type="spellEnd"/>
      <w:r w:rsidRPr="00120F25">
        <w:rPr>
          <w:rFonts w:eastAsia="Times New Roman" w:cstheme="minorHAnsi"/>
          <w:color w:val="000000"/>
          <w:sz w:val="22"/>
          <w:szCs w:val="22"/>
          <w:lang w:val="pl-PL" w:eastAsia="pl-PL" w:bidi="ar-SA"/>
        </w:rPr>
        <w:t xml:space="preserve"> wymienionych poniżej.</w:t>
      </w:r>
    </w:p>
    <w:p w14:paraId="400BFB96" w14:textId="77777777" w:rsidR="00120F25" w:rsidRPr="00120F25" w:rsidRDefault="00120F25" w:rsidP="00120F25">
      <w:pPr>
        <w:numPr>
          <w:ilvl w:val="0"/>
          <w:numId w:val="1"/>
        </w:numPr>
        <w:shd w:val="clear" w:color="auto" w:fill="FFFFFF"/>
        <w:spacing w:before="100" w:beforeAutospacing="1" w:after="100" w:afterAutospacing="1" w:line="240" w:lineRule="auto"/>
        <w:ind w:right="0"/>
        <w:rPr>
          <w:rFonts w:eastAsia="Times New Roman" w:cstheme="minorHAnsi"/>
          <w:color w:val="000000"/>
          <w:sz w:val="22"/>
          <w:szCs w:val="22"/>
          <w:lang w:val="pl-PL" w:eastAsia="pl-PL" w:bidi="ar-SA"/>
        </w:rPr>
      </w:pPr>
      <w:r w:rsidRPr="00120F25">
        <w:rPr>
          <w:rFonts w:eastAsia="Times New Roman" w:cstheme="minorHAnsi"/>
          <w:color w:val="000000"/>
          <w:sz w:val="22"/>
          <w:szCs w:val="22"/>
          <w:lang w:val="pl-PL" w:eastAsia="pl-PL" w:bidi="ar-SA"/>
        </w:rPr>
        <w:t>część plików graficznych nie posiada opisów alternatywnych,</w:t>
      </w:r>
    </w:p>
    <w:p w14:paraId="2D424499" w14:textId="77777777" w:rsidR="00120F25" w:rsidRPr="00120F25" w:rsidRDefault="00120F25" w:rsidP="00120F25">
      <w:pPr>
        <w:numPr>
          <w:ilvl w:val="0"/>
          <w:numId w:val="1"/>
        </w:numPr>
        <w:shd w:val="clear" w:color="auto" w:fill="FFFFFF"/>
        <w:spacing w:before="100" w:beforeAutospacing="1" w:after="100" w:afterAutospacing="1" w:line="240" w:lineRule="auto"/>
        <w:ind w:right="0"/>
        <w:rPr>
          <w:rFonts w:eastAsia="Times New Roman" w:cstheme="minorHAnsi"/>
          <w:color w:val="000000"/>
          <w:sz w:val="22"/>
          <w:szCs w:val="22"/>
          <w:lang w:val="pl-PL" w:eastAsia="pl-PL" w:bidi="ar-SA"/>
        </w:rPr>
      </w:pPr>
      <w:r w:rsidRPr="00120F25">
        <w:rPr>
          <w:rFonts w:eastAsia="Times New Roman" w:cstheme="minorHAnsi"/>
          <w:color w:val="000000"/>
          <w:sz w:val="22"/>
          <w:szCs w:val="22"/>
          <w:lang w:val="pl-PL" w:eastAsia="pl-PL" w:bidi="ar-SA"/>
        </w:rPr>
        <w:t>filmy nie posiadają napisów dla osób niesłyszących oraz informacji dźwiękowej dla osób niewidzących,</w:t>
      </w:r>
    </w:p>
    <w:p w14:paraId="5E6210D6" w14:textId="77777777" w:rsidR="00120F25" w:rsidRPr="00120F25" w:rsidRDefault="00120F25" w:rsidP="00120F25">
      <w:pPr>
        <w:numPr>
          <w:ilvl w:val="0"/>
          <w:numId w:val="1"/>
        </w:numPr>
        <w:shd w:val="clear" w:color="auto" w:fill="FFFFFF"/>
        <w:spacing w:before="100" w:beforeAutospacing="1" w:after="100" w:afterAutospacing="1" w:line="240" w:lineRule="auto"/>
        <w:ind w:right="0"/>
        <w:rPr>
          <w:rFonts w:eastAsia="Times New Roman" w:cstheme="minorHAnsi"/>
          <w:color w:val="000000"/>
          <w:sz w:val="22"/>
          <w:szCs w:val="22"/>
          <w:lang w:val="pl-PL" w:eastAsia="pl-PL" w:bidi="ar-SA"/>
        </w:rPr>
      </w:pPr>
      <w:r w:rsidRPr="00120F25">
        <w:rPr>
          <w:rFonts w:eastAsia="Times New Roman" w:cstheme="minorHAnsi"/>
          <w:color w:val="000000"/>
          <w:sz w:val="22"/>
          <w:szCs w:val="22"/>
          <w:lang w:val="pl-PL" w:eastAsia="pl-PL" w:bidi="ar-SA"/>
        </w:rPr>
        <w:t>mapy są wyłączone z obowiązku zapewnienia dostępności,</w:t>
      </w:r>
    </w:p>
    <w:p w14:paraId="64010548" w14:textId="77777777" w:rsidR="00120F25" w:rsidRPr="00120F25" w:rsidRDefault="00120F25" w:rsidP="00120F25">
      <w:pPr>
        <w:numPr>
          <w:ilvl w:val="0"/>
          <w:numId w:val="1"/>
        </w:numPr>
        <w:shd w:val="clear" w:color="auto" w:fill="FFFFFF"/>
        <w:spacing w:before="100" w:beforeAutospacing="1" w:after="100" w:afterAutospacing="1" w:line="240" w:lineRule="auto"/>
        <w:ind w:right="0"/>
        <w:rPr>
          <w:rFonts w:eastAsia="Times New Roman" w:cstheme="minorHAnsi"/>
          <w:color w:val="000000"/>
          <w:sz w:val="22"/>
          <w:szCs w:val="22"/>
          <w:lang w:val="pl-PL" w:eastAsia="pl-PL" w:bidi="ar-SA"/>
        </w:rPr>
      </w:pPr>
      <w:r w:rsidRPr="00120F25">
        <w:rPr>
          <w:rFonts w:eastAsia="Times New Roman" w:cstheme="minorHAnsi"/>
          <w:color w:val="000000"/>
          <w:sz w:val="22"/>
          <w:szCs w:val="22"/>
          <w:lang w:val="pl-PL" w:eastAsia="pl-PL" w:bidi="ar-SA"/>
        </w:rPr>
        <w:t>dokumenty w formacie PDF nie są dokumentami edytowalnymi,</w:t>
      </w:r>
    </w:p>
    <w:p w14:paraId="143F8F3E" w14:textId="77777777" w:rsidR="00120F25" w:rsidRPr="00120F25" w:rsidRDefault="00120F25" w:rsidP="00120F25">
      <w:pPr>
        <w:numPr>
          <w:ilvl w:val="0"/>
          <w:numId w:val="1"/>
        </w:numPr>
        <w:shd w:val="clear" w:color="auto" w:fill="FFFFFF"/>
        <w:spacing w:before="100" w:beforeAutospacing="1" w:after="100" w:afterAutospacing="1" w:line="240" w:lineRule="auto"/>
        <w:ind w:right="0"/>
        <w:rPr>
          <w:rFonts w:eastAsia="Times New Roman" w:cstheme="minorHAnsi"/>
          <w:color w:val="000000"/>
          <w:sz w:val="22"/>
          <w:szCs w:val="22"/>
          <w:lang w:val="pl-PL" w:eastAsia="pl-PL" w:bidi="ar-SA"/>
        </w:rPr>
      </w:pPr>
      <w:r w:rsidRPr="00120F25">
        <w:rPr>
          <w:rFonts w:eastAsia="Times New Roman" w:cstheme="minorHAnsi"/>
          <w:color w:val="000000"/>
          <w:sz w:val="22"/>
          <w:szCs w:val="22"/>
          <w:lang w:val="pl-PL" w:eastAsia="pl-PL" w:bidi="ar-SA"/>
        </w:rPr>
        <w:t>część plików nie jest dostępna cyfrowo.</w:t>
      </w:r>
    </w:p>
    <w:p w14:paraId="3B821B11" w14:textId="77777777" w:rsidR="00120F25" w:rsidRPr="00120F25" w:rsidRDefault="00120F25" w:rsidP="00120F25">
      <w:pPr>
        <w:shd w:val="clear" w:color="auto" w:fill="FFFFFF"/>
        <w:spacing w:after="0" w:line="240" w:lineRule="auto"/>
        <w:ind w:left="0" w:right="0"/>
        <w:jc w:val="center"/>
        <w:outlineLvl w:val="1"/>
        <w:rPr>
          <w:rFonts w:eastAsia="Times New Roman" w:cstheme="minorHAnsi"/>
          <w:b/>
          <w:bCs/>
          <w:color w:val="000000"/>
          <w:sz w:val="22"/>
          <w:szCs w:val="22"/>
          <w:lang w:val="pl-PL" w:eastAsia="pl-PL" w:bidi="ar-SA"/>
        </w:rPr>
      </w:pPr>
      <w:r w:rsidRPr="00120F25">
        <w:rPr>
          <w:rFonts w:eastAsia="Times New Roman" w:cstheme="minorHAnsi"/>
          <w:b/>
          <w:bCs/>
          <w:color w:val="000000"/>
          <w:sz w:val="22"/>
          <w:szCs w:val="22"/>
          <w:lang w:val="pl-PL" w:eastAsia="pl-PL" w:bidi="ar-SA"/>
        </w:rPr>
        <w:t>Informacje dodatkowe</w:t>
      </w:r>
    </w:p>
    <w:p w14:paraId="6FD35A02" w14:textId="77777777" w:rsidR="00120F25" w:rsidRDefault="00120F25" w:rsidP="00120F25">
      <w:pPr>
        <w:shd w:val="clear" w:color="auto" w:fill="FFFFFF"/>
        <w:spacing w:after="0" w:line="240" w:lineRule="auto"/>
        <w:ind w:left="0" w:right="0"/>
        <w:rPr>
          <w:rFonts w:eastAsia="Times New Roman" w:cstheme="minorHAnsi"/>
          <w:color w:val="000000"/>
          <w:sz w:val="22"/>
          <w:szCs w:val="22"/>
          <w:lang w:val="pl-PL" w:eastAsia="pl-PL" w:bidi="ar-SA"/>
        </w:rPr>
      </w:pPr>
      <w:r w:rsidRPr="00120F25">
        <w:rPr>
          <w:rFonts w:eastAsia="Times New Roman" w:cstheme="minorHAnsi"/>
          <w:color w:val="000000"/>
          <w:sz w:val="22"/>
          <w:szCs w:val="22"/>
          <w:lang w:val="pl-PL" w:eastAsia="pl-PL" w:bidi="ar-SA"/>
        </w:rPr>
        <w:t xml:space="preserve">Strona </w:t>
      </w:r>
      <w:r w:rsidR="00337D96" w:rsidRPr="00120F25">
        <w:rPr>
          <w:rFonts w:eastAsia="Times New Roman" w:cstheme="minorHAnsi"/>
          <w:color w:val="000000"/>
          <w:sz w:val="22"/>
          <w:szCs w:val="22"/>
          <w:lang w:val="pl-PL" w:eastAsia="pl-PL" w:bidi="ar-SA"/>
        </w:rPr>
        <w:t xml:space="preserve">internetowa </w:t>
      </w:r>
      <w:r w:rsidR="00337D96" w:rsidRPr="00391749">
        <w:rPr>
          <w:rFonts w:eastAsia="Times New Roman" w:cstheme="minorHAnsi"/>
          <w:color w:val="000000"/>
          <w:sz w:val="22"/>
          <w:szCs w:val="22"/>
          <w:lang w:val="pl-PL" w:eastAsia="pl-PL" w:bidi="ar-SA"/>
        </w:rPr>
        <w:t>nie</w:t>
      </w:r>
      <w:r w:rsidRPr="00391749">
        <w:rPr>
          <w:rFonts w:eastAsia="Times New Roman" w:cstheme="minorHAnsi"/>
          <w:color w:val="000000"/>
          <w:sz w:val="22"/>
          <w:szCs w:val="22"/>
          <w:lang w:val="pl-PL" w:eastAsia="pl-PL" w:bidi="ar-SA"/>
        </w:rPr>
        <w:t xml:space="preserve"> </w:t>
      </w:r>
      <w:r w:rsidR="00337D96" w:rsidRPr="00391749">
        <w:rPr>
          <w:rFonts w:eastAsia="Times New Roman" w:cstheme="minorHAnsi"/>
          <w:color w:val="000000"/>
          <w:sz w:val="22"/>
          <w:szCs w:val="22"/>
          <w:lang w:val="pl-PL" w:eastAsia="pl-PL" w:bidi="ar-SA"/>
        </w:rPr>
        <w:t xml:space="preserve">posiada </w:t>
      </w:r>
      <w:r w:rsidR="00337D96" w:rsidRPr="00120F25">
        <w:rPr>
          <w:rFonts w:eastAsia="Times New Roman" w:cstheme="minorHAnsi"/>
          <w:color w:val="000000"/>
          <w:sz w:val="22"/>
          <w:szCs w:val="22"/>
          <w:lang w:val="pl-PL" w:eastAsia="pl-PL" w:bidi="ar-SA"/>
        </w:rPr>
        <w:t>modułu</w:t>
      </w:r>
      <w:r w:rsidR="00337D96">
        <w:rPr>
          <w:rFonts w:eastAsia="Times New Roman" w:cstheme="minorHAnsi"/>
          <w:color w:val="000000"/>
          <w:sz w:val="22"/>
          <w:szCs w:val="22"/>
          <w:lang w:val="pl-PL" w:eastAsia="pl-PL" w:bidi="ar-SA"/>
        </w:rPr>
        <w:t xml:space="preserve"> ułatwień dostępu</w:t>
      </w:r>
      <w:r w:rsidRPr="00391749">
        <w:rPr>
          <w:rFonts w:eastAsia="Times New Roman" w:cstheme="minorHAnsi"/>
          <w:color w:val="000000"/>
          <w:sz w:val="22"/>
          <w:szCs w:val="22"/>
          <w:lang w:val="pl-PL" w:eastAsia="pl-PL" w:bidi="ar-SA"/>
        </w:rPr>
        <w:t>.</w:t>
      </w:r>
    </w:p>
    <w:p w14:paraId="5A39BBE3" w14:textId="77777777" w:rsidR="00337D96" w:rsidRPr="00120F25" w:rsidRDefault="00337D96" w:rsidP="00120F25">
      <w:pPr>
        <w:shd w:val="clear" w:color="auto" w:fill="FFFFFF"/>
        <w:spacing w:after="0" w:line="240" w:lineRule="auto"/>
        <w:ind w:left="0" w:right="0"/>
        <w:rPr>
          <w:rFonts w:eastAsia="Times New Roman" w:cstheme="minorHAnsi"/>
          <w:color w:val="000000"/>
          <w:sz w:val="22"/>
          <w:szCs w:val="22"/>
          <w:lang w:val="pl-PL" w:eastAsia="pl-PL" w:bidi="ar-SA"/>
        </w:rPr>
      </w:pPr>
    </w:p>
    <w:p w14:paraId="1339913F" w14:textId="77777777" w:rsidR="00120F25" w:rsidRPr="00120F25" w:rsidRDefault="00120F25" w:rsidP="00120F25">
      <w:pPr>
        <w:shd w:val="clear" w:color="auto" w:fill="FFFFFF"/>
        <w:spacing w:after="0" w:line="240" w:lineRule="auto"/>
        <w:ind w:left="0" w:right="0"/>
        <w:jc w:val="center"/>
        <w:outlineLvl w:val="1"/>
        <w:rPr>
          <w:rFonts w:eastAsia="Times New Roman" w:cstheme="minorHAnsi"/>
          <w:b/>
          <w:bCs/>
          <w:color w:val="000000"/>
          <w:sz w:val="22"/>
          <w:szCs w:val="22"/>
          <w:lang w:val="pl-PL" w:eastAsia="pl-PL" w:bidi="ar-SA"/>
        </w:rPr>
      </w:pPr>
      <w:r w:rsidRPr="00120F25">
        <w:rPr>
          <w:rFonts w:eastAsia="Times New Roman" w:cstheme="minorHAnsi"/>
          <w:b/>
          <w:bCs/>
          <w:color w:val="000000"/>
          <w:sz w:val="22"/>
          <w:szCs w:val="22"/>
          <w:lang w:val="pl-PL" w:eastAsia="pl-PL" w:bidi="ar-SA"/>
        </w:rPr>
        <w:t>Data sporządzenia Deklaracji Dostępności i metoda oceny dostępności cyfrowej</w:t>
      </w:r>
    </w:p>
    <w:p w14:paraId="4CCB8509" w14:textId="1E2650C5" w:rsidR="00120F25" w:rsidRPr="00120F25" w:rsidRDefault="1BF724D1" w:rsidP="1BF724D1">
      <w:pPr>
        <w:shd w:val="clear" w:color="auto" w:fill="FFFFFF" w:themeFill="background1"/>
        <w:spacing w:after="0" w:line="240" w:lineRule="auto"/>
        <w:ind w:left="0" w:right="0"/>
        <w:rPr>
          <w:rFonts w:eastAsia="Times New Roman"/>
          <w:color w:val="000000"/>
          <w:sz w:val="22"/>
          <w:szCs w:val="22"/>
          <w:lang w:val="pl-PL" w:eastAsia="pl-PL" w:bidi="ar-SA"/>
        </w:rPr>
      </w:pPr>
      <w:r w:rsidRPr="1BF724D1">
        <w:rPr>
          <w:rFonts w:eastAsia="Times New Roman"/>
          <w:color w:val="000000" w:themeColor="text1"/>
          <w:sz w:val="22"/>
          <w:szCs w:val="22"/>
          <w:lang w:val="pl-PL" w:eastAsia="pl-PL" w:bidi="ar-SA"/>
        </w:rPr>
        <w:t>Oświadczenie sporządzono dnia </w:t>
      </w:r>
      <w:r w:rsidR="00EF5E0F">
        <w:rPr>
          <w:rFonts w:eastAsia="Times New Roman"/>
          <w:b/>
          <w:bCs/>
          <w:color w:val="000000" w:themeColor="text1"/>
          <w:sz w:val="22"/>
          <w:szCs w:val="22"/>
          <w:lang w:val="pl-PL" w:eastAsia="pl-PL" w:bidi="ar-SA"/>
        </w:rPr>
        <w:t>21.03.2024</w:t>
      </w:r>
      <w:r w:rsidRPr="1BF724D1">
        <w:rPr>
          <w:rFonts w:eastAsia="Times New Roman"/>
          <w:b/>
          <w:bCs/>
          <w:color w:val="000000" w:themeColor="text1"/>
          <w:sz w:val="22"/>
          <w:szCs w:val="22"/>
          <w:lang w:val="pl-PL" w:eastAsia="pl-PL" w:bidi="ar-SA"/>
        </w:rPr>
        <w:t>r.</w:t>
      </w:r>
    </w:p>
    <w:p w14:paraId="15C5E012" w14:textId="77777777" w:rsidR="00120F25" w:rsidRPr="00120F25" w:rsidRDefault="00120F25" w:rsidP="00120F25">
      <w:pPr>
        <w:shd w:val="clear" w:color="auto" w:fill="FFFFFF"/>
        <w:spacing w:after="0" w:line="240" w:lineRule="auto"/>
        <w:ind w:left="0" w:right="0"/>
        <w:rPr>
          <w:rFonts w:eastAsia="Times New Roman" w:cstheme="minorHAnsi"/>
          <w:color w:val="000000"/>
          <w:sz w:val="22"/>
          <w:szCs w:val="22"/>
          <w:lang w:val="pl-PL" w:eastAsia="pl-PL" w:bidi="ar-SA"/>
        </w:rPr>
      </w:pPr>
      <w:r w:rsidRPr="00120F25">
        <w:rPr>
          <w:rFonts w:eastAsia="Times New Roman" w:cstheme="minorHAnsi"/>
          <w:color w:val="000000"/>
          <w:sz w:val="22"/>
          <w:szCs w:val="22"/>
          <w:lang w:val="pl-PL" w:eastAsia="pl-PL" w:bidi="ar-SA"/>
        </w:rPr>
        <w:t>Deklarację sporządzono na podstawie samooceny przeprowadzonej przez podmiot publiczny.</w:t>
      </w:r>
    </w:p>
    <w:p w14:paraId="76C78F9C" w14:textId="77777777" w:rsidR="00120F25" w:rsidRPr="00120F25" w:rsidRDefault="00120F25" w:rsidP="00120F25">
      <w:pPr>
        <w:shd w:val="clear" w:color="auto" w:fill="FFFFFF"/>
        <w:spacing w:after="0" w:line="240" w:lineRule="auto"/>
        <w:ind w:left="0" w:right="0"/>
        <w:jc w:val="center"/>
        <w:outlineLvl w:val="1"/>
        <w:rPr>
          <w:rFonts w:eastAsia="Times New Roman" w:cstheme="minorHAnsi"/>
          <w:b/>
          <w:bCs/>
          <w:color w:val="000000"/>
          <w:sz w:val="22"/>
          <w:szCs w:val="22"/>
          <w:lang w:val="pl-PL" w:eastAsia="pl-PL" w:bidi="ar-SA"/>
        </w:rPr>
      </w:pPr>
      <w:r w:rsidRPr="00120F25">
        <w:rPr>
          <w:rFonts w:eastAsia="Times New Roman" w:cstheme="minorHAnsi"/>
          <w:b/>
          <w:bCs/>
          <w:color w:val="000000"/>
          <w:sz w:val="22"/>
          <w:szCs w:val="22"/>
          <w:lang w:val="pl-PL" w:eastAsia="pl-PL" w:bidi="ar-SA"/>
        </w:rPr>
        <w:t>Skróty klawiaturowe</w:t>
      </w:r>
    </w:p>
    <w:p w14:paraId="2045F5E7" w14:textId="77777777" w:rsidR="00120F25" w:rsidRPr="00120F25" w:rsidRDefault="00120F25" w:rsidP="00120F25">
      <w:pPr>
        <w:shd w:val="clear" w:color="auto" w:fill="FFFFFF"/>
        <w:spacing w:after="0" w:line="240" w:lineRule="auto"/>
        <w:ind w:left="0" w:right="0"/>
        <w:rPr>
          <w:rFonts w:eastAsia="Times New Roman" w:cstheme="minorHAnsi"/>
          <w:color w:val="000000"/>
          <w:sz w:val="22"/>
          <w:szCs w:val="22"/>
          <w:lang w:val="pl-PL" w:eastAsia="pl-PL" w:bidi="ar-SA"/>
        </w:rPr>
      </w:pPr>
      <w:r w:rsidRPr="00120F25">
        <w:rPr>
          <w:rFonts w:eastAsia="Times New Roman" w:cstheme="minorHAnsi"/>
          <w:color w:val="000000"/>
          <w:sz w:val="22"/>
          <w:szCs w:val="22"/>
          <w:lang w:val="pl-PL" w:eastAsia="pl-PL" w:bidi="ar-SA"/>
        </w:rPr>
        <w:t>Na stronie internetowej można używać standardowych skrótów klawiaturowych przeglądarki.</w:t>
      </w:r>
    </w:p>
    <w:p w14:paraId="2317AD6E" w14:textId="77777777" w:rsidR="00120F25" w:rsidRPr="00120F25" w:rsidRDefault="00120F25" w:rsidP="00120F25">
      <w:pPr>
        <w:shd w:val="clear" w:color="auto" w:fill="FFFFFF"/>
        <w:spacing w:after="0" w:line="240" w:lineRule="auto"/>
        <w:ind w:left="0" w:right="0"/>
        <w:jc w:val="center"/>
        <w:outlineLvl w:val="1"/>
        <w:rPr>
          <w:rFonts w:eastAsia="Times New Roman" w:cstheme="minorHAnsi"/>
          <w:b/>
          <w:bCs/>
          <w:color w:val="000000"/>
          <w:sz w:val="22"/>
          <w:szCs w:val="22"/>
          <w:lang w:val="pl-PL" w:eastAsia="pl-PL" w:bidi="ar-SA"/>
        </w:rPr>
      </w:pPr>
      <w:r w:rsidRPr="00120F25">
        <w:rPr>
          <w:rFonts w:eastAsia="Times New Roman" w:cstheme="minorHAnsi"/>
          <w:b/>
          <w:bCs/>
          <w:color w:val="000000"/>
          <w:sz w:val="22"/>
          <w:szCs w:val="22"/>
          <w:lang w:val="pl-PL" w:eastAsia="pl-PL" w:bidi="ar-SA"/>
        </w:rPr>
        <w:t>Informacje zwrotne i dane kontaktowe</w:t>
      </w:r>
    </w:p>
    <w:p w14:paraId="43459936" w14:textId="77777777" w:rsidR="00B0333F" w:rsidRPr="00391749" w:rsidRDefault="00120F25" w:rsidP="00120F25">
      <w:pPr>
        <w:shd w:val="clear" w:color="auto" w:fill="FFFFFF"/>
        <w:spacing w:after="0" w:line="240" w:lineRule="auto"/>
        <w:ind w:left="0" w:right="0"/>
        <w:rPr>
          <w:rFonts w:eastAsia="Times New Roman" w:cstheme="minorHAnsi"/>
          <w:color w:val="000000"/>
          <w:sz w:val="22"/>
          <w:szCs w:val="22"/>
          <w:lang w:val="pl-PL" w:eastAsia="pl-PL" w:bidi="ar-SA"/>
        </w:rPr>
      </w:pPr>
      <w:r w:rsidRPr="00120F25">
        <w:rPr>
          <w:rFonts w:eastAsia="Times New Roman" w:cstheme="minorHAnsi"/>
          <w:color w:val="000000"/>
          <w:sz w:val="22"/>
          <w:szCs w:val="22"/>
          <w:lang w:val="pl-PL" w:eastAsia="pl-PL" w:bidi="ar-SA"/>
        </w:rPr>
        <w:t>W przypadku problemów z dostępnością strony internetowej prosimy o kontakt. Osobą kontaktową jest</w:t>
      </w:r>
      <w:r w:rsidR="00391749">
        <w:rPr>
          <w:rFonts w:eastAsia="Times New Roman" w:cstheme="minorHAnsi"/>
          <w:color w:val="000000"/>
          <w:sz w:val="22"/>
          <w:szCs w:val="22"/>
          <w:lang w:val="pl-PL" w:eastAsia="pl-PL" w:bidi="ar-SA"/>
        </w:rPr>
        <w:t xml:space="preserve"> </w:t>
      </w:r>
      <w:r w:rsidRPr="00120F25">
        <w:rPr>
          <w:rFonts w:eastAsia="Times New Roman" w:cstheme="minorHAnsi"/>
          <w:color w:val="000000"/>
          <w:sz w:val="22"/>
          <w:szCs w:val="22"/>
          <w:lang w:val="pl-PL" w:eastAsia="pl-PL" w:bidi="ar-SA"/>
        </w:rPr>
        <w:t> </w:t>
      </w:r>
      <w:r w:rsidRPr="00391749">
        <w:rPr>
          <w:rFonts w:eastAsia="Times New Roman" w:cstheme="minorHAnsi"/>
          <w:b/>
          <w:bCs/>
          <w:color w:val="000000"/>
          <w:sz w:val="22"/>
          <w:szCs w:val="22"/>
          <w:lang w:val="pl-PL" w:eastAsia="pl-PL" w:bidi="ar-SA"/>
        </w:rPr>
        <w:t xml:space="preserve">Elżbieta </w:t>
      </w:r>
      <w:proofErr w:type="spellStart"/>
      <w:r w:rsidRPr="00391749">
        <w:rPr>
          <w:rFonts w:eastAsia="Times New Roman" w:cstheme="minorHAnsi"/>
          <w:b/>
          <w:bCs/>
          <w:color w:val="000000"/>
          <w:sz w:val="22"/>
          <w:szCs w:val="22"/>
          <w:lang w:val="pl-PL" w:eastAsia="pl-PL" w:bidi="ar-SA"/>
        </w:rPr>
        <w:t>Czykier</w:t>
      </w:r>
      <w:proofErr w:type="spellEnd"/>
      <w:r w:rsidRPr="00120F25">
        <w:rPr>
          <w:rFonts w:eastAsia="Times New Roman" w:cstheme="minorHAnsi"/>
          <w:color w:val="000000"/>
          <w:sz w:val="22"/>
          <w:szCs w:val="22"/>
          <w:lang w:val="pl-PL" w:eastAsia="pl-PL" w:bidi="ar-SA"/>
        </w:rPr>
        <w:t xml:space="preserve"> e-</w:t>
      </w:r>
      <w:r w:rsidR="00B0333F" w:rsidRPr="00391749">
        <w:rPr>
          <w:rFonts w:eastAsia="Times New Roman" w:cstheme="minorHAnsi"/>
          <w:color w:val="000000"/>
          <w:sz w:val="22"/>
          <w:szCs w:val="22"/>
          <w:lang w:val="pl-PL" w:eastAsia="pl-PL" w:bidi="ar-SA"/>
        </w:rPr>
        <w:t xml:space="preserve">mail </w:t>
      </w:r>
      <w:r w:rsidRPr="00120F25">
        <w:rPr>
          <w:rFonts w:eastAsia="Times New Roman" w:cstheme="minorHAnsi"/>
          <w:color w:val="000000"/>
          <w:sz w:val="22"/>
          <w:szCs w:val="22"/>
          <w:lang w:val="pl-PL" w:eastAsia="pl-PL" w:bidi="ar-SA"/>
        </w:rPr>
        <w:t>mail: </w:t>
      </w:r>
      <w:hyperlink r:id="rId5" w:history="1">
        <w:r w:rsidR="00B0333F" w:rsidRPr="00391749">
          <w:rPr>
            <w:rStyle w:val="Hipercze"/>
            <w:rFonts w:eastAsia="Times New Roman" w:cstheme="minorHAnsi"/>
            <w:sz w:val="22"/>
            <w:szCs w:val="22"/>
            <w:lang w:val="pl-PL" w:eastAsia="pl-PL" w:bidi="ar-SA"/>
          </w:rPr>
          <w:t>dyrektor@przedszkole9gdynia.pl</w:t>
        </w:r>
      </w:hyperlink>
    </w:p>
    <w:p w14:paraId="7E821FCA" w14:textId="77777777" w:rsidR="00B0333F" w:rsidRPr="00391749" w:rsidRDefault="00B0333F" w:rsidP="00120F25">
      <w:pPr>
        <w:shd w:val="clear" w:color="auto" w:fill="FFFFFF"/>
        <w:spacing w:after="0" w:line="240" w:lineRule="auto"/>
        <w:ind w:left="0" w:right="0"/>
        <w:rPr>
          <w:rFonts w:eastAsia="Times New Roman" w:cstheme="minorHAnsi"/>
          <w:color w:val="000000"/>
          <w:sz w:val="22"/>
          <w:szCs w:val="22"/>
          <w:lang w:val="pl-PL" w:eastAsia="pl-PL" w:bidi="ar-SA"/>
        </w:rPr>
      </w:pPr>
      <w:r w:rsidRPr="00391749">
        <w:rPr>
          <w:rFonts w:eastAsia="Times New Roman" w:cstheme="minorHAnsi"/>
          <w:color w:val="000000"/>
          <w:sz w:val="22"/>
          <w:szCs w:val="22"/>
          <w:lang w:val="pl-PL" w:eastAsia="pl-PL" w:bidi="ar-SA"/>
        </w:rPr>
        <w:t xml:space="preserve"> </w:t>
      </w:r>
      <w:r w:rsidR="00120F25" w:rsidRPr="00120F25">
        <w:rPr>
          <w:rFonts w:eastAsia="Times New Roman" w:cstheme="minorHAnsi"/>
          <w:color w:val="000000"/>
          <w:sz w:val="22"/>
          <w:szCs w:val="22"/>
          <w:lang w:val="pl-PL" w:eastAsia="pl-PL" w:bidi="ar-SA"/>
        </w:rPr>
        <w:t>Kontaktować można się także dzwoniąc na numer telefonu</w:t>
      </w:r>
      <w:r w:rsidRPr="00391749">
        <w:rPr>
          <w:rFonts w:eastAsia="Times New Roman" w:cstheme="minorHAnsi"/>
          <w:color w:val="000000"/>
          <w:sz w:val="22"/>
          <w:szCs w:val="22"/>
          <w:lang w:val="pl-PL" w:eastAsia="pl-PL" w:bidi="ar-SA"/>
        </w:rPr>
        <w:t xml:space="preserve"> +</w:t>
      </w:r>
      <w:r w:rsidR="00337D96">
        <w:rPr>
          <w:rFonts w:eastAsia="Times New Roman" w:cstheme="minorHAnsi"/>
          <w:color w:val="000000"/>
          <w:sz w:val="22"/>
          <w:szCs w:val="22"/>
          <w:lang w:val="pl-PL" w:eastAsia="pl-PL" w:bidi="ar-SA"/>
        </w:rPr>
        <w:t xml:space="preserve"> </w:t>
      </w:r>
      <w:r w:rsidRPr="00391749">
        <w:rPr>
          <w:rFonts w:eastAsia="Times New Roman" w:cstheme="minorHAnsi"/>
          <w:color w:val="000000"/>
          <w:sz w:val="22"/>
          <w:szCs w:val="22"/>
          <w:lang w:val="pl-PL" w:eastAsia="pl-PL" w:bidi="ar-SA"/>
        </w:rPr>
        <w:t>48 586222651.</w:t>
      </w:r>
    </w:p>
    <w:p w14:paraId="0AB0450C" w14:textId="77777777" w:rsidR="00120F25" w:rsidRPr="00120F25" w:rsidRDefault="00120F25" w:rsidP="00120F25">
      <w:pPr>
        <w:shd w:val="clear" w:color="auto" w:fill="FFFFFF"/>
        <w:spacing w:after="0" w:line="240" w:lineRule="auto"/>
        <w:ind w:left="0" w:right="0"/>
        <w:rPr>
          <w:rFonts w:eastAsia="Times New Roman" w:cstheme="minorHAnsi"/>
          <w:color w:val="000000"/>
          <w:sz w:val="22"/>
          <w:szCs w:val="22"/>
          <w:lang w:val="pl-PL" w:eastAsia="pl-PL" w:bidi="ar-SA"/>
        </w:rPr>
      </w:pPr>
      <w:r w:rsidRPr="00120F25">
        <w:rPr>
          <w:rFonts w:eastAsia="Times New Roman" w:cstheme="minorHAnsi"/>
          <w:color w:val="000000"/>
          <w:sz w:val="22"/>
          <w:szCs w:val="22"/>
          <w:lang w:val="pl-PL" w:eastAsia="pl-PL" w:bidi="ar-SA"/>
        </w:rPr>
        <w:t xml:space="preserve"> Tą samą drogą można składać wnioski o udostępnienie informacji niedostępnej oraz składać żądania zapewnienia dostępności.</w:t>
      </w:r>
    </w:p>
    <w:p w14:paraId="7F39A3B9" w14:textId="77777777" w:rsidR="00120F25" w:rsidRDefault="00120F25" w:rsidP="00120F25">
      <w:pPr>
        <w:shd w:val="clear" w:color="auto" w:fill="FFFFFF"/>
        <w:spacing w:after="0" w:line="240" w:lineRule="auto"/>
        <w:ind w:left="0" w:right="0"/>
        <w:jc w:val="center"/>
        <w:outlineLvl w:val="1"/>
        <w:rPr>
          <w:rFonts w:eastAsia="Times New Roman" w:cstheme="minorHAnsi"/>
          <w:b/>
          <w:bCs/>
          <w:color w:val="000000"/>
          <w:sz w:val="22"/>
          <w:szCs w:val="22"/>
          <w:lang w:val="pl-PL" w:eastAsia="pl-PL" w:bidi="ar-SA"/>
        </w:rPr>
      </w:pPr>
      <w:r w:rsidRPr="00120F25">
        <w:rPr>
          <w:rFonts w:eastAsia="Times New Roman" w:cstheme="minorHAnsi"/>
          <w:b/>
          <w:bCs/>
          <w:color w:val="000000"/>
          <w:sz w:val="22"/>
          <w:szCs w:val="22"/>
          <w:lang w:val="pl-PL" w:eastAsia="pl-PL" w:bidi="ar-SA"/>
        </w:rPr>
        <w:t>Informacje na temat procedury</w:t>
      </w:r>
    </w:p>
    <w:p w14:paraId="41C8F396" w14:textId="77777777" w:rsidR="00391749" w:rsidRPr="00120F25" w:rsidRDefault="00391749" w:rsidP="00120F25">
      <w:pPr>
        <w:shd w:val="clear" w:color="auto" w:fill="FFFFFF"/>
        <w:spacing w:after="0" w:line="240" w:lineRule="auto"/>
        <w:ind w:left="0" w:right="0"/>
        <w:jc w:val="center"/>
        <w:outlineLvl w:val="1"/>
        <w:rPr>
          <w:rFonts w:eastAsia="Times New Roman" w:cstheme="minorHAnsi"/>
          <w:b/>
          <w:bCs/>
          <w:color w:val="000000"/>
          <w:sz w:val="22"/>
          <w:szCs w:val="22"/>
          <w:lang w:val="pl-PL" w:eastAsia="pl-PL" w:bidi="ar-SA"/>
        </w:rPr>
      </w:pPr>
    </w:p>
    <w:p w14:paraId="2CBE4D34" w14:textId="77777777" w:rsidR="00120F25" w:rsidRPr="00120F25" w:rsidRDefault="00120F25" w:rsidP="00EF5E0F">
      <w:pPr>
        <w:shd w:val="clear" w:color="auto" w:fill="FFFFFF"/>
        <w:spacing w:after="0" w:line="240" w:lineRule="auto"/>
        <w:ind w:left="0" w:right="0"/>
        <w:jc w:val="both"/>
        <w:rPr>
          <w:rFonts w:eastAsia="Times New Roman" w:cstheme="minorHAnsi"/>
          <w:color w:val="000000"/>
          <w:sz w:val="22"/>
          <w:szCs w:val="22"/>
          <w:lang w:val="pl-PL" w:eastAsia="pl-PL" w:bidi="ar-SA"/>
        </w:rPr>
      </w:pPr>
      <w:r w:rsidRPr="00120F25">
        <w:rPr>
          <w:rFonts w:eastAsia="Times New Roman" w:cstheme="minorHAnsi"/>
          <w:color w:val="000000"/>
          <w:sz w:val="22"/>
          <w:szCs w:val="22"/>
          <w:lang w:val="pl-PL" w:eastAsia="pl-PL" w:bidi="ar-SA"/>
        </w:rP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audio deskrypcji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w:t>
      </w:r>
      <w:r w:rsidRPr="00120F25">
        <w:rPr>
          <w:rFonts w:eastAsia="Times New Roman" w:cstheme="minorHAnsi"/>
          <w:color w:val="000000"/>
          <w:sz w:val="22"/>
          <w:szCs w:val="22"/>
          <w:lang w:val="pl-PL" w:eastAsia="pl-PL" w:bidi="ar-SA"/>
        </w:rPr>
        <w:lastRenderedPageBreak/>
        <w:t>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w:t>
      </w:r>
      <w:r w:rsidR="00391749">
        <w:rPr>
          <w:rFonts w:eastAsia="Times New Roman" w:cstheme="minorHAnsi"/>
          <w:color w:val="000000"/>
          <w:sz w:val="22"/>
          <w:szCs w:val="22"/>
          <w:lang w:val="pl-PL" w:eastAsia="pl-PL" w:bidi="ar-SA"/>
        </w:rPr>
        <w:t xml:space="preserve"> </w:t>
      </w:r>
      <w:r w:rsidRPr="00120F25">
        <w:rPr>
          <w:rFonts w:eastAsia="Times New Roman" w:cstheme="minorHAnsi"/>
          <w:color w:val="000000"/>
          <w:sz w:val="22"/>
          <w:szCs w:val="22"/>
          <w:lang w:val="pl-PL" w:eastAsia="pl-PL" w:bidi="ar-SA"/>
        </w:rPr>
        <w:t>aplikacji mobilnej lub elementu strony internetowej, lub aplikacji mobilnej. Po wyczerpaniu wskazanej wyżej procedury można także złożyć wniosek do </w:t>
      </w:r>
      <w:hyperlink r:id="rId6" w:tgtFrame="_blank" w:history="1">
        <w:r w:rsidRPr="00391749">
          <w:rPr>
            <w:rFonts w:eastAsia="Times New Roman" w:cstheme="minorHAnsi"/>
            <w:color w:val="007BFF"/>
            <w:sz w:val="22"/>
            <w:szCs w:val="22"/>
            <w:lang w:val="pl-PL" w:eastAsia="pl-PL" w:bidi="ar-SA"/>
          </w:rPr>
          <w:t>Rzecznika Praw Obywatelskich</w:t>
        </w:r>
      </w:hyperlink>
      <w:r w:rsidRPr="00120F25">
        <w:rPr>
          <w:rFonts w:eastAsia="Times New Roman" w:cstheme="minorHAnsi"/>
          <w:color w:val="000000"/>
          <w:sz w:val="22"/>
          <w:szCs w:val="22"/>
          <w:lang w:val="pl-PL" w:eastAsia="pl-PL" w:bidi="ar-SA"/>
        </w:rPr>
        <w:t>.</w:t>
      </w:r>
    </w:p>
    <w:p w14:paraId="72A3D3EC" w14:textId="77777777" w:rsidR="00337D96" w:rsidRDefault="00337D96" w:rsidP="00120F25">
      <w:pPr>
        <w:shd w:val="clear" w:color="auto" w:fill="FFFFFF"/>
        <w:spacing w:after="0" w:line="240" w:lineRule="auto"/>
        <w:ind w:left="0" w:right="0"/>
        <w:jc w:val="center"/>
        <w:outlineLvl w:val="1"/>
        <w:rPr>
          <w:rFonts w:eastAsia="Times New Roman" w:cstheme="minorHAnsi"/>
          <w:b/>
          <w:bCs/>
          <w:color w:val="000000"/>
          <w:sz w:val="22"/>
          <w:szCs w:val="22"/>
          <w:lang w:val="pl-PL" w:eastAsia="pl-PL" w:bidi="ar-SA"/>
        </w:rPr>
      </w:pPr>
    </w:p>
    <w:p w14:paraId="3C3BBBB0" w14:textId="77777777" w:rsidR="00120F25" w:rsidRPr="00120F25" w:rsidRDefault="00120F25" w:rsidP="00120F25">
      <w:pPr>
        <w:shd w:val="clear" w:color="auto" w:fill="FFFFFF"/>
        <w:spacing w:after="0" w:line="240" w:lineRule="auto"/>
        <w:ind w:left="0" w:right="0"/>
        <w:jc w:val="center"/>
        <w:outlineLvl w:val="1"/>
        <w:rPr>
          <w:rFonts w:eastAsia="Times New Roman" w:cstheme="minorHAnsi"/>
          <w:b/>
          <w:bCs/>
          <w:color w:val="000000"/>
          <w:sz w:val="22"/>
          <w:szCs w:val="22"/>
          <w:lang w:val="pl-PL" w:eastAsia="pl-PL" w:bidi="ar-SA"/>
        </w:rPr>
      </w:pPr>
      <w:r w:rsidRPr="00120F25">
        <w:rPr>
          <w:rFonts w:eastAsia="Times New Roman" w:cstheme="minorHAnsi"/>
          <w:b/>
          <w:bCs/>
          <w:color w:val="000000"/>
          <w:sz w:val="22"/>
          <w:szCs w:val="22"/>
          <w:lang w:val="pl-PL" w:eastAsia="pl-PL" w:bidi="ar-SA"/>
        </w:rPr>
        <w:t>Dostępność architektoniczna</w:t>
      </w:r>
    </w:p>
    <w:p w14:paraId="40F6BBB3" w14:textId="77777777" w:rsidR="00391749" w:rsidRPr="00391749" w:rsidRDefault="00B0333F" w:rsidP="00391749">
      <w:pPr>
        <w:numPr>
          <w:ilvl w:val="0"/>
          <w:numId w:val="5"/>
        </w:numPr>
        <w:shd w:val="clear" w:color="auto" w:fill="FFFFFF"/>
        <w:spacing w:before="100" w:beforeAutospacing="1" w:after="100" w:afterAutospacing="1" w:line="240" w:lineRule="auto"/>
        <w:ind w:right="0"/>
        <w:jc w:val="both"/>
        <w:rPr>
          <w:rFonts w:eastAsia="Times New Roman" w:cstheme="minorHAnsi"/>
          <w:color w:val="000000"/>
          <w:sz w:val="22"/>
          <w:szCs w:val="22"/>
          <w:lang w:val="pl-PL" w:eastAsia="pl-PL" w:bidi="ar-SA"/>
        </w:rPr>
      </w:pPr>
      <w:r w:rsidRPr="00391749">
        <w:rPr>
          <w:rFonts w:eastAsia="Times New Roman" w:cstheme="minorHAnsi"/>
          <w:color w:val="000000"/>
          <w:sz w:val="22"/>
          <w:szCs w:val="22"/>
          <w:lang w:val="pl-PL" w:eastAsia="pl-PL" w:bidi="ar-SA"/>
        </w:rPr>
        <w:t>Do budynku Przedszkola Nr 9</w:t>
      </w:r>
      <w:r w:rsidR="00120F25" w:rsidRPr="00120F25">
        <w:rPr>
          <w:rFonts w:eastAsia="Times New Roman" w:cstheme="minorHAnsi"/>
          <w:color w:val="000000"/>
          <w:sz w:val="22"/>
          <w:szCs w:val="22"/>
          <w:lang w:val="pl-PL" w:eastAsia="pl-PL" w:bidi="ar-SA"/>
        </w:rPr>
        <w:t xml:space="preserve"> w Gdyni</w:t>
      </w:r>
      <w:r w:rsidR="00391749" w:rsidRPr="00391749">
        <w:rPr>
          <w:rFonts w:eastAsia="Times New Roman" w:cstheme="minorHAnsi"/>
          <w:color w:val="000000"/>
          <w:sz w:val="22"/>
          <w:szCs w:val="22"/>
          <w:lang w:val="pl-PL" w:eastAsia="pl-PL" w:bidi="ar-SA"/>
        </w:rPr>
        <w:t xml:space="preserve"> prowadzi chodnik </w:t>
      </w:r>
      <w:r w:rsidR="00391749">
        <w:rPr>
          <w:rFonts w:eastAsia="Times New Roman" w:cstheme="minorHAnsi"/>
          <w:color w:val="000000"/>
          <w:sz w:val="22"/>
          <w:szCs w:val="22"/>
          <w:lang w:val="pl-PL" w:eastAsia="pl-PL" w:bidi="ar-SA"/>
        </w:rPr>
        <w:t>od</w:t>
      </w:r>
      <w:r w:rsidR="00391749" w:rsidRPr="00391749">
        <w:rPr>
          <w:rFonts w:eastAsia="Times New Roman" w:cstheme="minorHAnsi"/>
          <w:color w:val="000000"/>
          <w:sz w:val="22"/>
          <w:szCs w:val="22"/>
          <w:lang w:val="pl-PL" w:eastAsia="pl-PL" w:bidi="ar-SA"/>
        </w:rPr>
        <w:t xml:space="preserve"> ulicy Biskupa Dominika, następnie podjazd dla wózków i schody i prowadzące bezpośrednio pod drzwi przedszkola</w:t>
      </w:r>
      <w:r w:rsidR="00391749">
        <w:rPr>
          <w:rFonts w:eastAsia="Times New Roman" w:cstheme="minorHAnsi"/>
          <w:color w:val="000000"/>
          <w:sz w:val="22"/>
          <w:szCs w:val="22"/>
          <w:lang w:val="pl-PL" w:eastAsia="pl-PL" w:bidi="ar-SA"/>
        </w:rPr>
        <w:t>.</w:t>
      </w:r>
      <w:r w:rsidR="00391749" w:rsidRPr="00EF5E0F">
        <w:rPr>
          <w:rFonts w:cstheme="minorHAnsi"/>
          <w:color w:val="000000"/>
          <w:sz w:val="22"/>
          <w:szCs w:val="22"/>
          <w:lang w:val="pl-PL"/>
        </w:rPr>
        <w:t xml:space="preserve"> </w:t>
      </w:r>
    </w:p>
    <w:p w14:paraId="7E525B67" w14:textId="77777777" w:rsidR="00391749" w:rsidRPr="00391749" w:rsidRDefault="00391749" w:rsidP="00391749">
      <w:pPr>
        <w:numPr>
          <w:ilvl w:val="0"/>
          <w:numId w:val="5"/>
        </w:numPr>
        <w:shd w:val="clear" w:color="auto" w:fill="FFFFFF"/>
        <w:spacing w:before="100" w:beforeAutospacing="1" w:after="100" w:afterAutospacing="1" w:line="240" w:lineRule="auto"/>
        <w:ind w:right="0"/>
        <w:jc w:val="both"/>
        <w:rPr>
          <w:rFonts w:eastAsia="Times New Roman" w:cstheme="minorHAnsi"/>
          <w:color w:val="000000"/>
          <w:sz w:val="22"/>
          <w:szCs w:val="22"/>
          <w:lang w:val="pl-PL" w:eastAsia="pl-PL" w:bidi="ar-SA"/>
        </w:rPr>
      </w:pPr>
      <w:r w:rsidRPr="00EF5E0F">
        <w:rPr>
          <w:rFonts w:cstheme="minorHAnsi"/>
          <w:color w:val="000000"/>
          <w:sz w:val="22"/>
          <w:szCs w:val="22"/>
          <w:lang w:val="pl-PL"/>
        </w:rPr>
        <w:t>Wejście jest ogólnodostępne w godzinach pracy przedszkola, zabezpieczone domofonem.</w:t>
      </w:r>
      <w:r w:rsidRPr="00391749">
        <w:rPr>
          <w:rFonts w:eastAsia="Times New Roman" w:cstheme="minorHAnsi"/>
          <w:color w:val="000000"/>
          <w:sz w:val="22"/>
          <w:szCs w:val="22"/>
          <w:lang w:val="pl-PL" w:eastAsia="pl-PL" w:bidi="ar-SA"/>
        </w:rPr>
        <w:t xml:space="preserve"> </w:t>
      </w:r>
    </w:p>
    <w:p w14:paraId="204A30B1" w14:textId="097500D5" w:rsidR="00B0333F" w:rsidRPr="00391749" w:rsidRDefault="00120F25" w:rsidP="00391749">
      <w:pPr>
        <w:numPr>
          <w:ilvl w:val="0"/>
          <w:numId w:val="5"/>
        </w:numPr>
        <w:shd w:val="clear" w:color="auto" w:fill="FFFFFF"/>
        <w:spacing w:before="100" w:beforeAutospacing="1" w:after="100" w:afterAutospacing="1" w:line="240" w:lineRule="auto"/>
        <w:ind w:right="0"/>
        <w:jc w:val="both"/>
        <w:rPr>
          <w:rFonts w:eastAsia="Times New Roman" w:cstheme="minorHAnsi"/>
          <w:color w:val="000000"/>
          <w:sz w:val="22"/>
          <w:szCs w:val="22"/>
          <w:lang w:val="pl-PL" w:eastAsia="pl-PL" w:bidi="ar-SA"/>
        </w:rPr>
      </w:pPr>
      <w:r w:rsidRPr="00120F25">
        <w:rPr>
          <w:rFonts w:eastAsia="Times New Roman" w:cstheme="minorHAnsi"/>
          <w:color w:val="000000"/>
          <w:sz w:val="22"/>
          <w:szCs w:val="22"/>
          <w:lang w:val="pl-PL" w:eastAsia="pl-PL" w:bidi="ar-SA"/>
        </w:rPr>
        <w:t xml:space="preserve"> </w:t>
      </w:r>
      <w:r w:rsidR="00B0333F" w:rsidRPr="00391749">
        <w:rPr>
          <w:rFonts w:eastAsia="Times New Roman" w:cstheme="minorHAnsi"/>
          <w:color w:val="000000"/>
          <w:sz w:val="22"/>
          <w:szCs w:val="22"/>
          <w:lang w:val="pl-PL" w:eastAsia="pl-PL" w:bidi="ar-SA"/>
        </w:rPr>
        <w:t>Przedszkole Nr 9</w:t>
      </w:r>
      <w:r w:rsidRPr="00120F25">
        <w:rPr>
          <w:rFonts w:eastAsia="Times New Roman" w:cstheme="minorHAnsi"/>
          <w:color w:val="000000"/>
          <w:sz w:val="22"/>
          <w:szCs w:val="22"/>
          <w:lang w:val="pl-PL" w:eastAsia="pl-PL" w:bidi="ar-SA"/>
        </w:rPr>
        <w:t xml:space="preserve"> w Gdyni to</w:t>
      </w:r>
      <w:r w:rsidR="00B0333F" w:rsidRPr="00391749">
        <w:rPr>
          <w:rFonts w:eastAsia="Times New Roman" w:cstheme="minorHAnsi"/>
          <w:color w:val="000000"/>
          <w:sz w:val="22"/>
          <w:szCs w:val="22"/>
          <w:lang w:val="pl-PL" w:eastAsia="pl-PL" w:bidi="ar-SA"/>
        </w:rPr>
        <w:t xml:space="preserve"> placówka usytu</w:t>
      </w:r>
      <w:r w:rsidR="00EF5E0F">
        <w:rPr>
          <w:rFonts w:eastAsia="Times New Roman" w:cstheme="minorHAnsi"/>
          <w:color w:val="000000"/>
          <w:sz w:val="22"/>
          <w:szCs w:val="22"/>
          <w:lang w:val="pl-PL" w:eastAsia="pl-PL" w:bidi="ar-SA"/>
        </w:rPr>
        <w:t>o</w:t>
      </w:r>
      <w:bookmarkStart w:id="0" w:name="_GoBack"/>
      <w:bookmarkEnd w:id="0"/>
      <w:r w:rsidR="00B0333F" w:rsidRPr="00391749">
        <w:rPr>
          <w:rFonts w:eastAsia="Times New Roman" w:cstheme="minorHAnsi"/>
          <w:color w:val="000000"/>
          <w:sz w:val="22"/>
          <w:szCs w:val="22"/>
          <w:lang w:val="pl-PL" w:eastAsia="pl-PL" w:bidi="ar-SA"/>
        </w:rPr>
        <w:t>wana w budynku mieszkalnym.</w:t>
      </w:r>
    </w:p>
    <w:p w14:paraId="3BDA35B8" w14:textId="77777777" w:rsidR="00391749" w:rsidRPr="00391749" w:rsidRDefault="00B0333F" w:rsidP="00391749">
      <w:pPr>
        <w:numPr>
          <w:ilvl w:val="0"/>
          <w:numId w:val="5"/>
        </w:numPr>
        <w:shd w:val="clear" w:color="auto" w:fill="FFFFFF"/>
        <w:spacing w:before="100" w:beforeAutospacing="1" w:after="100" w:afterAutospacing="1" w:line="240" w:lineRule="auto"/>
        <w:ind w:right="0"/>
        <w:jc w:val="both"/>
        <w:rPr>
          <w:rFonts w:eastAsia="Times New Roman" w:cstheme="minorHAnsi"/>
          <w:color w:val="000000"/>
          <w:sz w:val="22"/>
          <w:szCs w:val="22"/>
          <w:lang w:val="pl-PL" w:eastAsia="pl-PL" w:bidi="ar-SA"/>
        </w:rPr>
      </w:pPr>
      <w:r w:rsidRPr="00391749">
        <w:rPr>
          <w:rFonts w:eastAsia="Times New Roman" w:cstheme="minorHAnsi"/>
          <w:color w:val="000000"/>
          <w:sz w:val="22"/>
          <w:szCs w:val="22"/>
          <w:lang w:val="pl-PL" w:eastAsia="pl-PL" w:bidi="ar-SA"/>
        </w:rPr>
        <w:t xml:space="preserve">Przedszkole mieści się </w:t>
      </w:r>
      <w:r w:rsidR="00391749" w:rsidRPr="00391749">
        <w:rPr>
          <w:rFonts w:eastAsia="Times New Roman" w:cstheme="minorHAnsi"/>
          <w:color w:val="000000"/>
          <w:sz w:val="22"/>
          <w:szCs w:val="22"/>
          <w:lang w:val="pl-PL" w:eastAsia="pl-PL" w:bidi="ar-SA"/>
        </w:rPr>
        <w:t xml:space="preserve">na parterze i </w:t>
      </w:r>
      <w:proofErr w:type="spellStart"/>
      <w:r w:rsidR="00391749" w:rsidRPr="00391749">
        <w:rPr>
          <w:rFonts w:eastAsia="Times New Roman" w:cstheme="minorHAnsi"/>
          <w:color w:val="000000"/>
          <w:sz w:val="22"/>
          <w:szCs w:val="22"/>
          <w:lang w:val="pl-PL" w:eastAsia="pl-PL" w:bidi="ar-SA"/>
        </w:rPr>
        <w:t>I</w:t>
      </w:r>
      <w:proofErr w:type="spellEnd"/>
      <w:r w:rsidR="00391749" w:rsidRPr="00391749">
        <w:rPr>
          <w:rFonts w:eastAsia="Times New Roman" w:cstheme="minorHAnsi"/>
          <w:color w:val="000000"/>
          <w:sz w:val="22"/>
          <w:szCs w:val="22"/>
          <w:lang w:val="pl-PL" w:eastAsia="pl-PL" w:bidi="ar-SA"/>
        </w:rPr>
        <w:t xml:space="preserve"> piętrze,</w:t>
      </w:r>
      <w:r w:rsidR="00337D96">
        <w:rPr>
          <w:rFonts w:eastAsia="Times New Roman" w:cstheme="minorHAnsi"/>
          <w:color w:val="000000"/>
          <w:sz w:val="22"/>
          <w:szCs w:val="22"/>
          <w:lang w:val="pl-PL" w:eastAsia="pl-PL" w:bidi="ar-SA"/>
        </w:rPr>
        <w:t xml:space="preserve"> </w:t>
      </w:r>
      <w:r w:rsidR="00391749" w:rsidRPr="00391749">
        <w:rPr>
          <w:rFonts w:eastAsia="Times New Roman" w:cstheme="minorHAnsi"/>
          <w:color w:val="000000"/>
          <w:sz w:val="22"/>
          <w:szCs w:val="22"/>
          <w:lang w:val="pl-PL" w:eastAsia="pl-PL" w:bidi="ar-SA"/>
        </w:rPr>
        <w:t>n</w:t>
      </w:r>
      <w:r w:rsidRPr="00391749">
        <w:rPr>
          <w:rFonts w:eastAsia="Times New Roman" w:cstheme="minorHAnsi"/>
          <w:color w:val="000000"/>
          <w:sz w:val="22"/>
          <w:szCs w:val="22"/>
          <w:lang w:val="pl-PL" w:eastAsia="pl-PL" w:bidi="ar-SA"/>
        </w:rPr>
        <w:t>ie posiada windy.</w:t>
      </w:r>
    </w:p>
    <w:p w14:paraId="0630742A" w14:textId="77777777" w:rsidR="00391749" w:rsidRPr="00391749" w:rsidRDefault="00391749" w:rsidP="00391749">
      <w:pPr>
        <w:numPr>
          <w:ilvl w:val="0"/>
          <w:numId w:val="5"/>
        </w:numPr>
        <w:shd w:val="clear" w:color="auto" w:fill="FFFFFF"/>
        <w:spacing w:before="100" w:beforeAutospacing="1" w:after="100" w:afterAutospacing="1" w:line="240" w:lineRule="auto"/>
        <w:ind w:right="0"/>
        <w:jc w:val="both"/>
        <w:rPr>
          <w:rFonts w:eastAsia="Times New Roman" w:cstheme="minorHAnsi"/>
          <w:color w:val="000000"/>
          <w:sz w:val="22"/>
          <w:szCs w:val="22"/>
          <w:lang w:val="pl-PL" w:eastAsia="pl-PL" w:bidi="ar-SA"/>
        </w:rPr>
      </w:pPr>
      <w:r w:rsidRPr="00391749">
        <w:rPr>
          <w:rFonts w:eastAsia="Times New Roman" w:cstheme="minorHAnsi"/>
          <w:color w:val="000000"/>
          <w:sz w:val="22"/>
          <w:szCs w:val="22"/>
          <w:lang w:val="pl-PL" w:eastAsia="pl-PL" w:bidi="ar-SA"/>
        </w:rPr>
        <w:t>Przedszkole nie posiada parkingu.</w:t>
      </w:r>
    </w:p>
    <w:p w14:paraId="6CA2D1E4" w14:textId="77777777" w:rsidR="00120F25" w:rsidRPr="00120F25" w:rsidRDefault="00120F25" w:rsidP="00391749">
      <w:pPr>
        <w:numPr>
          <w:ilvl w:val="0"/>
          <w:numId w:val="5"/>
        </w:numPr>
        <w:shd w:val="clear" w:color="auto" w:fill="FFFFFF"/>
        <w:spacing w:before="100" w:beforeAutospacing="1" w:after="100" w:afterAutospacing="1" w:line="240" w:lineRule="auto"/>
        <w:ind w:right="0"/>
        <w:jc w:val="both"/>
        <w:rPr>
          <w:rFonts w:eastAsia="Times New Roman" w:cstheme="minorHAnsi"/>
          <w:color w:val="000000"/>
          <w:sz w:val="22"/>
          <w:szCs w:val="22"/>
          <w:lang w:val="pl-PL" w:eastAsia="pl-PL" w:bidi="ar-SA"/>
        </w:rPr>
      </w:pPr>
      <w:r w:rsidRPr="00120F25">
        <w:rPr>
          <w:rFonts w:eastAsia="Times New Roman" w:cstheme="minorHAnsi"/>
          <w:color w:val="000000"/>
          <w:sz w:val="22"/>
          <w:szCs w:val="22"/>
          <w:lang w:val="pl-PL" w:eastAsia="pl-PL" w:bidi="ar-SA"/>
        </w:rPr>
        <w:t>W przedszkolu nie ma możliwości skorzystania z tłumacza języka migowego.</w:t>
      </w:r>
    </w:p>
    <w:p w14:paraId="0D0B940D" w14:textId="77777777" w:rsidR="00A25B67" w:rsidRPr="00EF5E0F" w:rsidRDefault="00A25B67">
      <w:pPr>
        <w:rPr>
          <w:lang w:val="pl-PL"/>
        </w:rPr>
      </w:pPr>
    </w:p>
    <w:sectPr w:rsidR="00A25B67" w:rsidRPr="00EF5E0F" w:rsidSect="00A25B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F3D9E"/>
    <w:multiLevelType w:val="multilevel"/>
    <w:tmpl w:val="563ED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E09F1"/>
    <w:multiLevelType w:val="multilevel"/>
    <w:tmpl w:val="4DDC4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B4008A"/>
    <w:multiLevelType w:val="multilevel"/>
    <w:tmpl w:val="A13C24E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6F0A6E"/>
    <w:multiLevelType w:val="multilevel"/>
    <w:tmpl w:val="A3AA3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10227B"/>
    <w:multiLevelType w:val="multilevel"/>
    <w:tmpl w:val="00366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F25"/>
    <w:rsid w:val="00120F25"/>
    <w:rsid w:val="00337D96"/>
    <w:rsid w:val="00391749"/>
    <w:rsid w:val="004C4C10"/>
    <w:rsid w:val="005E03F7"/>
    <w:rsid w:val="008C4CEE"/>
    <w:rsid w:val="00A25B67"/>
    <w:rsid w:val="00B0333F"/>
    <w:rsid w:val="00BD7FC1"/>
    <w:rsid w:val="00C44CD2"/>
    <w:rsid w:val="00C72E6D"/>
    <w:rsid w:val="00CA4699"/>
    <w:rsid w:val="00CB2355"/>
    <w:rsid w:val="00D454B1"/>
    <w:rsid w:val="00DE6FA7"/>
    <w:rsid w:val="00EF5E0F"/>
    <w:rsid w:val="1BF724D1"/>
    <w:rsid w:val="7CB5B5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AE4B7"/>
  <w15:docId w15:val="{89D62FC9-921E-41F8-9491-04A7E612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en-US"/>
      </w:rPr>
    </w:rPrDefault>
    <w:pPrDefault>
      <w:pPr>
        <w:spacing w:after="200" w:line="276" w:lineRule="auto"/>
        <w:ind w:left="737" w:right="28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C4C10"/>
  </w:style>
  <w:style w:type="paragraph" w:styleId="Nagwek1">
    <w:name w:val="heading 1"/>
    <w:basedOn w:val="Normalny"/>
    <w:next w:val="Normalny"/>
    <w:link w:val="Nagwek1Znak"/>
    <w:uiPriority w:val="9"/>
    <w:qFormat/>
    <w:rsid w:val="004C4C10"/>
    <w:pPr>
      <w:spacing w:before="300" w:after="40"/>
      <w:outlineLvl w:val="0"/>
    </w:pPr>
    <w:rPr>
      <w:smallCaps/>
      <w:spacing w:val="5"/>
      <w:sz w:val="32"/>
      <w:szCs w:val="32"/>
    </w:rPr>
  </w:style>
  <w:style w:type="paragraph" w:styleId="Nagwek2">
    <w:name w:val="heading 2"/>
    <w:basedOn w:val="Normalny"/>
    <w:next w:val="Normalny"/>
    <w:link w:val="Nagwek2Znak"/>
    <w:uiPriority w:val="9"/>
    <w:unhideWhenUsed/>
    <w:qFormat/>
    <w:rsid w:val="004C4C10"/>
    <w:pPr>
      <w:spacing w:before="240" w:after="80"/>
      <w:outlineLvl w:val="1"/>
    </w:pPr>
    <w:rPr>
      <w:smallCaps/>
      <w:spacing w:val="5"/>
      <w:sz w:val="28"/>
      <w:szCs w:val="28"/>
    </w:rPr>
  </w:style>
  <w:style w:type="paragraph" w:styleId="Nagwek3">
    <w:name w:val="heading 3"/>
    <w:basedOn w:val="Normalny"/>
    <w:next w:val="Normalny"/>
    <w:link w:val="Nagwek3Znak"/>
    <w:uiPriority w:val="9"/>
    <w:unhideWhenUsed/>
    <w:qFormat/>
    <w:rsid w:val="004C4C10"/>
    <w:pPr>
      <w:spacing w:after="0"/>
      <w:outlineLvl w:val="2"/>
    </w:pPr>
    <w:rPr>
      <w:smallCaps/>
      <w:spacing w:val="5"/>
      <w:sz w:val="24"/>
      <w:szCs w:val="24"/>
    </w:rPr>
  </w:style>
  <w:style w:type="paragraph" w:styleId="Nagwek4">
    <w:name w:val="heading 4"/>
    <w:basedOn w:val="Normalny"/>
    <w:next w:val="Normalny"/>
    <w:link w:val="Nagwek4Znak"/>
    <w:uiPriority w:val="9"/>
    <w:semiHidden/>
    <w:unhideWhenUsed/>
    <w:qFormat/>
    <w:rsid w:val="004C4C10"/>
    <w:pPr>
      <w:spacing w:before="240" w:after="0"/>
      <w:outlineLvl w:val="3"/>
    </w:pPr>
    <w:rPr>
      <w:smallCaps/>
      <w:spacing w:val="10"/>
      <w:sz w:val="22"/>
      <w:szCs w:val="22"/>
    </w:rPr>
  </w:style>
  <w:style w:type="paragraph" w:styleId="Nagwek5">
    <w:name w:val="heading 5"/>
    <w:basedOn w:val="Normalny"/>
    <w:next w:val="Normalny"/>
    <w:link w:val="Nagwek5Znak"/>
    <w:uiPriority w:val="9"/>
    <w:semiHidden/>
    <w:unhideWhenUsed/>
    <w:qFormat/>
    <w:rsid w:val="004C4C10"/>
    <w:pPr>
      <w:spacing w:before="200" w:after="0"/>
      <w:outlineLvl w:val="4"/>
    </w:pPr>
    <w:rPr>
      <w:smallCaps/>
      <w:color w:val="943634" w:themeColor="accent2" w:themeShade="BF"/>
      <w:spacing w:val="10"/>
      <w:sz w:val="22"/>
      <w:szCs w:val="26"/>
    </w:rPr>
  </w:style>
  <w:style w:type="paragraph" w:styleId="Nagwek6">
    <w:name w:val="heading 6"/>
    <w:basedOn w:val="Normalny"/>
    <w:next w:val="Normalny"/>
    <w:link w:val="Nagwek6Znak"/>
    <w:uiPriority w:val="9"/>
    <w:semiHidden/>
    <w:unhideWhenUsed/>
    <w:qFormat/>
    <w:rsid w:val="004C4C10"/>
    <w:pPr>
      <w:spacing w:after="0"/>
      <w:outlineLvl w:val="5"/>
    </w:pPr>
    <w:rPr>
      <w:smallCaps/>
      <w:color w:val="C0504D" w:themeColor="accent2"/>
      <w:spacing w:val="5"/>
      <w:sz w:val="22"/>
    </w:rPr>
  </w:style>
  <w:style w:type="paragraph" w:styleId="Nagwek7">
    <w:name w:val="heading 7"/>
    <w:basedOn w:val="Normalny"/>
    <w:next w:val="Normalny"/>
    <w:link w:val="Nagwek7Znak"/>
    <w:uiPriority w:val="9"/>
    <w:semiHidden/>
    <w:unhideWhenUsed/>
    <w:qFormat/>
    <w:rsid w:val="004C4C10"/>
    <w:pPr>
      <w:spacing w:after="0"/>
      <w:outlineLvl w:val="6"/>
    </w:pPr>
    <w:rPr>
      <w:b/>
      <w:smallCaps/>
      <w:color w:val="C0504D" w:themeColor="accent2"/>
      <w:spacing w:val="10"/>
    </w:rPr>
  </w:style>
  <w:style w:type="paragraph" w:styleId="Nagwek8">
    <w:name w:val="heading 8"/>
    <w:basedOn w:val="Normalny"/>
    <w:next w:val="Normalny"/>
    <w:link w:val="Nagwek8Znak"/>
    <w:uiPriority w:val="9"/>
    <w:semiHidden/>
    <w:unhideWhenUsed/>
    <w:qFormat/>
    <w:rsid w:val="004C4C10"/>
    <w:pPr>
      <w:spacing w:after="0"/>
      <w:outlineLvl w:val="7"/>
    </w:pPr>
    <w:rPr>
      <w:b/>
      <w:i/>
      <w:smallCaps/>
      <w:color w:val="943634" w:themeColor="accent2" w:themeShade="BF"/>
    </w:rPr>
  </w:style>
  <w:style w:type="paragraph" w:styleId="Nagwek9">
    <w:name w:val="heading 9"/>
    <w:basedOn w:val="Normalny"/>
    <w:next w:val="Normalny"/>
    <w:link w:val="Nagwek9Znak"/>
    <w:uiPriority w:val="9"/>
    <w:semiHidden/>
    <w:unhideWhenUsed/>
    <w:qFormat/>
    <w:rsid w:val="004C4C10"/>
    <w:pPr>
      <w:spacing w:after="0"/>
      <w:outlineLvl w:val="8"/>
    </w:pPr>
    <w:rPr>
      <w:b/>
      <w:i/>
      <w:smallCaps/>
      <w:color w:val="622423" w:themeColor="accent2"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C4C10"/>
    <w:rPr>
      <w:smallCaps/>
      <w:spacing w:val="5"/>
      <w:sz w:val="32"/>
      <w:szCs w:val="32"/>
    </w:rPr>
  </w:style>
  <w:style w:type="character" w:customStyle="1" w:styleId="Nagwek2Znak">
    <w:name w:val="Nagłówek 2 Znak"/>
    <w:basedOn w:val="Domylnaczcionkaakapitu"/>
    <w:link w:val="Nagwek2"/>
    <w:uiPriority w:val="9"/>
    <w:rsid w:val="004C4C10"/>
    <w:rPr>
      <w:smallCaps/>
      <w:spacing w:val="5"/>
      <w:sz w:val="28"/>
      <w:szCs w:val="28"/>
    </w:rPr>
  </w:style>
  <w:style w:type="character" w:customStyle="1" w:styleId="Nagwek3Znak">
    <w:name w:val="Nagłówek 3 Znak"/>
    <w:basedOn w:val="Domylnaczcionkaakapitu"/>
    <w:link w:val="Nagwek3"/>
    <w:uiPriority w:val="9"/>
    <w:rsid w:val="004C4C10"/>
    <w:rPr>
      <w:smallCaps/>
      <w:spacing w:val="5"/>
      <w:sz w:val="24"/>
      <w:szCs w:val="24"/>
    </w:rPr>
  </w:style>
  <w:style w:type="character" w:customStyle="1" w:styleId="Nagwek4Znak">
    <w:name w:val="Nagłówek 4 Znak"/>
    <w:basedOn w:val="Domylnaczcionkaakapitu"/>
    <w:link w:val="Nagwek4"/>
    <w:uiPriority w:val="9"/>
    <w:semiHidden/>
    <w:rsid w:val="004C4C10"/>
    <w:rPr>
      <w:smallCaps/>
      <w:spacing w:val="10"/>
      <w:sz w:val="22"/>
      <w:szCs w:val="22"/>
    </w:rPr>
  </w:style>
  <w:style w:type="character" w:customStyle="1" w:styleId="Nagwek5Znak">
    <w:name w:val="Nagłówek 5 Znak"/>
    <w:basedOn w:val="Domylnaczcionkaakapitu"/>
    <w:link w:val="Nagwek5"/>
    <w:uiPriority w:val="9"/>
    <w:semiHidden/>
    <w:rsid w:val="004C4C10"/>
    <w:rPr>
      <w:smallCaps/>
      <w:color w:val="943634" w:themeColor="accent2" w:themeShade="BF"/>
      <w:spacing w:val="10"/>
      <w:sz w:val="22"/>
      <w:szCs w:val="26"/>
    </w:rPr>
  </w:style>
  <w:style w:type="character" w:customStyle="1" w:styleId="Nagwek6Znak">
    <w:name w:val="Nagłówek 6 Znak"/>
    <w:basedOn w:val="Domylnaczcionkaakapitu"/>
    <w:link w:val="Nagwek6"/>
    <w:uiPriority w:val="9"/>
    <w:semiHidden/>
    <w:rsid w:val="004C4C10"/>
    <w:rPr>
      <w:smallCaps/>
      <w:color w:val="C0504D" w:themeColor="accent2"/>
      <w:spacing w:val="5"/>
      <w:sz w:val="22"/>
    </w:rPr>
  </w:style>
  <w:style w:type="character" w:customStyle="1" w:styleId="Nagwek7Znak">
    <w:name w:val="Nagłówek 7 Znak"/>
    <w:basedOn w:val="Domylnaczcionkaakapitu"/>
    <w:link w:val="Nagwek7"/>
    <w:uiPriority w:val="9"/>
    <w:semiHidden/>
    <w:rsid w:val="004C4C10"/>
    <w:rPr>
      <w:b/>
      <w:smallCaps/>
      <w:color w:val="C0504D" w:themeColor="accent2"/>
      <w:spacing w:val="10"/>
    </w:rPr>
  </w:style>
  <w:style w:type="character" w:customStyle="1" w:styleId="Nagwek8Znak">
    <w:name w:val="Nagłówek 8 Znak"/>
    <w:basedOn w:val="Domylnaczcionkaakapitu"/>
    <w:link w:val="Nagwek8"/>
    <w:uiPriority w:val="9"/>
    <w:semiHidden/>
    <w:rsid w:val="004C4C10"/>
    <w:rPr>
      <w:b/>
      <w:i/>
      <w:smallCaps/>
      <w:color w:val="943634" w:themeColor="accent2" w:themeShade="BF"/>
    </w:rPr>
  </w:style>
  <w:style w:type="character" w:customStyle="1" w:styleId="Nagwek9Znak">
    <w:name w:val="Nagłówek 9 Znak"/>
    <w:basedOn w:val="Domylnaczcionkaakapitu"/>
    <w:link w:val="Nagwek9"/>
    <w:uiPriority w:val="9"/>
    <w:semiHidden/>
    <w:rsid w:val="004C4C10"/>
    <w:rPr>
      <w:b/>
      <w:i/>
      <w:smallCaps/>
      <w:color w:val="622423" w:themeColor="accent2" w:themeShade="7F"/>
    </w:rPr>
  </w:style>
  <w:style w:type="paragraph" w:styleId="Legenda">
    <w:name w:val="caption"/>
    <w:basedOn w:val="Normalny"/>
    <w:next w:val="Normalny"/>
    <w:uiPriority w:val="35"/>
    <w:semiHidden/>
    <w:unhideWhenUsed/>
    <w:qFormat/>
    <w:rsid w:val="004C4C10"/>
    <w:rPr>
      <w:b/>
      <w:bCs/>
      <w:caps/>
      <w:sz w:val="16"/>
      <w:szCs w:val="18"/>
    </w:rPr>
  </w:style>
  <w:style w:type="paragraph" w:styleId="Tytu">
    <w:name w:val="Title"/>
    <w:basedOn w:val="Normalny"/>
    <w:next w:val="Normalny"/>
    <w:link w:val="TytuZnak"/>
    <w:uiPriority w:val="10"/>
    <w:qFormat/>
    <w:rsid w:val="004C4C10"/>
    <w:pPr>
      <w:pBdr>
        <w:top w:val="single" w:sz="12" w:space="1" w:color="C0504D" w:themeColor="accent2"/>
      </w:pBdr>
      <w:spacing w:line="240" w:lineRule="auto"/>
      <w:jc w:val="right"/>
    </w:pPr>
    <w:rPr>
      <w:smallCaps/>
      <w:sz w:val="48"/>
      <w:szCs w:val="48"/>
    </w:rPr>
  </w:style>
  <w:style w:type="character" w:customStyle="1" w:styleId="TytuZnak">
    <w:name w:val="Tytuł Znak"/>
    <w:basedOn w:val="Domylnaczcionkaakapitu"/>
    <w:link w:val="Tytu"/>
    <w:uiPriority w:val="10"/>
    <w:rsid w:val="004C4C10"/>
    <w:rPr>
      <w:smallCaps/>
      <w:sz w:val="48"/>
      <w:szCs w:val="48"/>
    </w:rPr>
  </w:style>
  <w:style w:type="paragraph" w:styleId="Podtytu">
    <w:name w:val="Subtitle"/>
    <w:basedOn w:val="Normalny"/>
    <w:next w:val="Normalny"/>
    <w:link w:val="PodtytuZnak"/>
    <w:uiPriority w:val="11"/>
    <w:qFormat/>
    <w:rsid w:val="004C4C10"/>
    <w:pPr>
      <w:spacing w:after="720" w:line="240" w:lineRule="auto"/>
      <w:jc w:val="right"/>
    </w:pPr>
    <w:rPr>
      <w:rFonts w:asciiTheme="majorHAnsi" w:eastAsiaTheme="majorEastAsia" w:hAnsiTheme="majorHAnsi" w:cstheme="majorBidi"/>
      <w:szCs w:val="22"/>
    </w:rPr>
  </w:style>
  <w:style w:type="character" w:customStyle="1" w:styleId="PodtytuZnak">
    <w:name w:val="Podtytuł Znak"/>
    <w:basedOn w:val="Domylnaczcionkaakapitu"/>
    <w:link w:val="Podtytu"/>
    <w:uiPriority w:val="11"/>
    <w:rsid w:val="004C4C10"/>
    <w:rPr>
      <w:rFonts w:asciiTheme="majorHAnsi" w:eastAsiaTheme="majorEastAsia" w:hAnsiTheme="majorHAnsi" w:cstheme="majorBidi"/>
      <w:szCs w:val="22"/>
    </w:rPr>
  </w:style>
  <w:style w:type="character" w:styleId="Pogrubienie">
    <w:name w:val="Strong"/>
    <w:uiPriority w:val="22"/>
    <w:qFormat/>
    <w:rsid w:val="004C4C10"/>
    <w:rPr>
      <w:b/>
      <w:color w:val="C0504D" w:themeColor="accent2"/>
    </w:rPr>
  </w:style>
  <w:style w:type="character" w:styleId="Uwydatnienie">
    <w:name w:val="Emphasis"/>
    <w:uiPriority w:val="20"/>
    <w:qFormat/>
    <w:rsid w:val="004C4C10"/>
    <w:rPr>
      <w:b/>
      <w:i/>
      <w:spacing w:val="10"/>
    </w:rPr>
  </w:style>
  <w:style w:type="paragraph" w:styleId="Bezodstpw">
    <w:name w:val="No Spacing"/>
    <w:basedOn w:val="Normalny"/>
    <w:link w:val="BezodstpwZnak"/>
    <w:uiPriority w:val="1"/>
    <w:qFormat/>
    <w:rsid w:val="004C4C10"/>
    <w:pPr>
      <w:spacing w:after="0" w:line="240" w:lineRule="auto"/>
    </w:pPr>
  </w:style>
  <w:style w:type="character" w:customStyle="1" w:styleId="BezodstpwZnak">
    <w:name w:val="Bez odstępów Znak"/>
    <w:basedOn w:val="Domylnaczcionkaakapitu"/>
    <w:link w:val="Bezodstpw"/>
    <w:uiPriority w:val="1"/>
    <w:rsid w:val="004C4C10"/>
  </w:style>
  <w:style w:type="paragraph" w:styleId="Akapitzlist">
    <w:name w:val="List Paragraph"/>
    <w:basedOn w:val="Normalny"/>
    <w:uiPriority w:val="34"/>
    <w:qFormat/>
    <w:rsid w:val="004C4C10"/>
    <w:pPr>
      <w:ind w:left="720"/>
      <w:contextualSpacing/>
    </w:pPr>
  </w:style>
  <w:style w:type="paragraph" w:styleId="Cytat">
    <w:name w:val="Quote"/>
    <w:basedOn w:val="Normalny"/>
    <w:next w:val="Normalny"/>
    <w:link w:val="CytatZnak"/>
    <w:uiPriority w:val="29"/>
    <w:qFormat/>
    <w:rsid w:val="004C4C10"/>
    <w:rPr>
      <w:i/>
    </w:rPr>
  </w:style>
  <w:style w:type="character" w:customStyle="1" w:styleId="CytatZnak">
    <w:name w:val="Cytat Znak"/>
    <w:basedOn w:val="Domylnaczcionkaakapitu"/>
    <w:link w:val="Cytat"/>
    <w:uiPriority w:val="29"/>
    <w:rsid w:val="004C4C10"/>
    <w:rPr>
      <w:i/>
    </w:rPr>
  </w:style>
  <w:style w:type="paragraph" w:styleId="Cytatintensywny">
    <w:name w:val="Intense Quote"/>
    <w:basedOn w:val="Normalny"/>
    <w:next w:val="Normalny"/>
    <w:link w:val="CytatintensywnyZnak"/>
    <w:uiPriority w:val="30"/>
    <w:qFormat/>
    <w:rsid w:val="004C4C10"/>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ytatintensywnyZnak">
    <w:name w:val="Cytat intensywny Znak"/>
    <w:basedOn w:val="Domylnaczcionkaakapitu"/>
    <w:link w:val="Cytatintensywny"/>
    <w:uiPriority w:val="30"/>
    <w:rsid w:val="004C4C10"/>
    <w:rPr>
      <w:b/>
      <w:i/>
      <w:color w:val="FFFFFF" w:themeColor="background1"/>
      <w:shd w:val="clear" w:color="auto" w:fill="C0504D" w:themeFill="accent2"/>
    </w:rPr>
  </w:style>
  <w:style w:type="character" w:styleId="Wyrnieniedelikatne">
    <w:name w:val="Subtle Emphasis"/>
    <w:uiPriority w:val="19"/>
    <w:qFormat/>
    <w:rsid w:val="004C4C10"/>
    <w:rPr>
      <w:i/>
    </w:rPr>
  </w:style>
  <w:style w:type="character" w:styleId="Wyrnienieintensywne">
    <w:name w:val="Intense Emphasis"/>
    <w:uiPriority w:val="21"/>
    <w:qFormat/>
    <w:rsid w:val="004C4C10"/>
    <w:rPr>
      <w:b/>
      <w:i/>
      <w:color w:val="C0504D" w:themeColor="accent2"/>
      <w:spacing w:val="10"/>
    </w:rPr>
  </w:style>
  <w:style w:type="character" w:styleId="Odwoaniedelikatne">
    <w:name w:val="Subtle Reference"/>
    <w:uiPriority w:val="31"/>
    <w:qFormat/>
    <w:rsid w:val="004C4C10"/>
    <w:rPr>
      <w:b/>
    </w:rPr>
  </w:style>
  <w:style w:type="character" w:styleId="Odwoanieintensywne">
    <w:name w:val="Intense Reference"/>
    <w:uiPriority w:val="32"/>
    <w:qFormat/>
    <w:rsid w:val="004C4C10"/>
    <w:rPr>
      <w:b/>
      <w:bCs/>
      <w:smallCaps/>
      <w:spacing w:val="5"/>
      <w:sz w:val="22"/>
      <w:szCs w:val="22"/>
      <w:u w:val="single"/>
    </w:rPr>
  </w:style>
  <w:style w:type="character" w:styleId="Tytuksiki">
    <w:name w:val="Book Title"/>
    <w:uiPriority w:val="33"/>
    <w:qFormat/>
    <w:rsid w:val="004C4C10"/>
    <w:rPr>
      <w:rFonts w:asciiTheme="majorHAnsi" w:eastAsiaTheme="majorEastAsia" w:hAnsiTheme="majorHAnsi" w:cstheme="majorBidi"/>
      <w:i/>
      <w:iCs/>
      <w:sz w:val="20"/>
      <w:szCs w:val="20"/>
    </w:rPr>
  </w:style>
  <w:style w:type="paragraph" w:styleId="Nagwekspisutreci">
    <w:name w:val="TOC Heading"/>
    <w:basedOn w:val="Nagwek1"/>
    <w:next w:val="Normalny"/>
    <w:uiPriority w:val="39"/>
    <w:semiHidden/>
    <w:unhideWhenUsed/>
    <w:qFormat/>
    <w:rsid w:val="004C4C10"/>
    <w:pPr>
      <w:outlineLvl w:val="9"/>
    </w:pPr>
  </w:style>
  <w:style w:type="paragraph" w:styleId="NormalnyWeb">
    <w:name w:val="Normal (Web)"/>
    <w:basedOn w:val="Normalny"/>
    <w:uiPriority w:val="99"/>
    <w:semiHidden/>
    <w:unhideWhenUsed/>
    <w:rsid w:val="00120F25"/>
    <w:pPr>
      <w:spacing w:before="100" w:beforeAutospacing="1" w:after="100" w:afterAutospacing="1" w:line="240" w:lineRule="auto"/>
      <w:ind w:left="0" w:right="0"/>
    </w:pPr>
    <w:rPr>
      <w:rFonts w:ascii="Times New Roman" w:eastAsia="Times New Roman" w:hAnsi="Times New Roman" w:cs="Times New Roman"/>
      <w:sz w:val="24"/>
      <w:szCs w:val="24"/>
      <w:lang w:val="pl-PL" w:eastAsia="pl-PL" w:bidi="ar-SA"/>
    </w:rPr>
  </w:style>
  <w:style w:type="character" w:styleId="Hipercze">
    <w:name w:val="Hyperlink"/>
    <w:basedOn w:val="Domylnaczcionkaakapitu"/>
    <w:uiPriority w:val="99"/>
    <w:unhideWhenUsed/>
    <w:rsid w:val="00120F25"/>
    <w:rPr>
      <w:color w:val="0000FF"/>
      <w:u w:val="single"/>
    </w:rPr>
  </w:style>
  <w:style w:type="character" w:styleId="HTML-cytat">
    <w:name w:val="HTML Cite"/>
    <w:basedOn w:val="Domylnaczcionkaakapitu"/>
    <w:uiPriority w:val="99"/>
    <w:semiHidden/>
    <w:unhideWhenUsed/>
    <w:rsid w:val="00120F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662491">
      <w:bodyDiv w:val="1"/>
      <w:marLeft w:val="0"/>
      <w:marRight w:val="0"/>
      <w:marTop w:val="0"/>
      <w:marBottom w:val="0"/>
      <w:divBdr>
        <w:top w:val="none" w:sz="0" w:space="0" w:color="auto"/>
        <w:left w:val="none" w:sz="0" w:space="0" w:color="auto"/>
        <w:bottom w:val="none" w:sz="0" w:space="0" w:color="auto"/>
        <w:right w:val="none" w:sz="0" w:space="0" w:color="auto"/>
      </w:divBdr>
    </w:div>
    <w:div w:id="1196701670">
      <w:bodyDiv w:val="1"/>
      <w:marLeft w:val="0"/>
      <w:marRight w:val="0"/>
      <w:marTop w:val="0"/>
      <w:marBottom w:val="0"/>
      <w:divBdr>
        <w:top w:val="none" w:sz="0" w:space="0" w:color="auto"/>
        <w:left w:val="none" w:sz="0" w:space="0" w:color="auto"/>
        <w:bottom w:val="none" w:sz="0" w:space="0" w:color="auto"/>
        <w:right w:val="none" w:sz="0" w:space="0" w:color="auto"/>
      </w:divBdr>
      <w:divsChild>
        <w:div w:id="1366640575">
          <w:marLeft w:val="0"/>
          <w:marRight w:val="0"/>
          <w:marTop w:val="0"/>
          <w:marBottom w:val="0"/>
          <w:divBdr>
            <w:top w:val="none" w:sz="0" w:space="0" w:color="auto"/>
            <w:left w:val="none" w:sz="0" w:space="0" w:color="auto"/>
            <w:bottom w:val="none" w:sz="0" w:space="0" w:color="auto"/>
            <w:right w:val="none" w:sz="0" w:space="0" w:color="auto"/>
          </w:divBdr>
        </w:div>
        <w:div w:id="95253027">
          <w:marLeft w:val="0"/>
          <w:marRight w:val="0"/>
          <w:marTop w:val="0"/>
          <w:marBottom w:val="0"/>
          <w:divBdr>
            <w:top w:val="none" w:sz="0" w:space="0" w:color="auto"/>
            <w:left w:val="none" w:sz="0" w:space="0" w:color="auto"/>
            <w:bottom w:val="none" w:sz="0" w:space="0" w:color="auto"/>
            <w:right w:val="none" w:sz="0" w:space="0" w:color="auto"/>
          </w:divBdr>
          <w:divsChild>
            <w:div w:id="981537740">
              <w:marLeft w:val="0"/>
              <w:marRight w:val="0"/>
              <w:marTop w:val="0"/>
              <w:marBottom w:val="0"/>
              <w:divBdr>
                <w:top w:val="none" w:sz="0" w:space="0" w:color="auto"/>
                <w:left w:val="none" w:sz="0" w:space="0" w:color="auto"/>
                <w:bottom w:val="none" w:sz="0" w:space="0" w:color="auto"/>
                <w:right w:val="none" w:sz="0" w:space="0" w:color="auto"/>
              </w:divBdr>
              <w:divsChild>
                <w:div w:id="132411820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po.gov.pl/" TargetMode="External"/><Relationship Id="rId5" Type="http://schemas.openxmlformats.org/officeDocument/2006/relationships/hyperlink" Target="mailto:dyrektor@przedszkole9gdyni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3538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Czykier</dc:creator>
  <cp:lastModifiedBy>Elżbieta  Czykier</cp:lastModifiedBy>
  <cp:revision>2</cp:revision>
  <dcterms:created xsi:type="dcterms:W3CDTF">2024-03-21T12:19:00Z</dcterms:created>
  <dcterms:modified xsi:type="dcterms:W3CDTF">2024-03-21T12:19:00Z</dcterms:modified>
</cp:coreProperties>
</file>